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78C64" w14:textId="77777777" w:rsidR="005A5214" w:rsidRPr="00B474B6" w:rsidRDefault="005A5214" w:rsidP="005A5214">
      <w:pPr>
        <w:pStyle w:val="Zieltext"/>
        <w:rPr>
          <w:b/>
        </w:rPr>
      </w:pPr>
      <w:r w:rsidRPr="00B474B6">
        <w:rPr>
          <w:b/>
        </w:rPr>
        <w:t>Ziel</w:t>
      </w:r>
    </w:p>
    <w:p w14:paraId="1C0996EB" w14:textId="7B2C6B46" w:rsidR="001E2D2A" w:rsidRPr="001E2D2A" w:rsidRDefault="00F83899" w:rsidP="000526D0">
      <w:pPr>
        <w:pStyle w:val="Zieltext"/>
      </w:pPr>
      <w:r>
        <w:t>Kennt die Schwachstellen eines Switches und weiss, wie sie vermieden werden können.</w:t>
      </w:r>
    </w:p>
    <w:p w14:paraId="662A895D" w14:textId="043C43DB" w:rsidR="00B717D8" w:rsidRDefault="00B717D8" w:rsidP="00801A35">
      <w:pPr>
        <w:pStyle w:val="berschrift1"/>
      </w:pPr>
      <w:bookmarkStart w:id="0" w:name="_GoBack"/>
      <w:r>
        <w:t>Einleitung</w:t>
      </w:r>
    </w:p>
    <w:p w14:paraId="1703CC01" w14:textId="64ABF745" w:rsidR="00B717D8" w:rsidRPr="00B717D8" w:rsidRDefault="00B717D8" w:rsidP="00B717D8">
      <w:r>
        <w:t xml:space="preserve">Viele Kunden, die selbst einen Switch in Betrieb nehmen, kennen sich nicht mit dessen Gefahren aus. Bei einem </w:t>
      </w:r>
      <w:proofErr w:type="spellStart"/>
      <w:r>
        <w:t>managed</w:t>
      </w:r>
      <w:proofErr w:type="spellEnd"/>
      <w:r>
        <w:t xml:space="preserve"> Switch ist es sehr wichtig, dass die Standard-Daten durch eigene Daten ersetzt werden. </w:t>
      </w:r>
      <w:r w:rsidR="00745CC3">
        <w:t xml:space="preserve">Stellen Sie Sich einen Switch in einer </w:t>
      </w:r>
      <w:proofErr w:type="spellStart"/>
      <w:r w:rsidR="00745CC3">
        <w:t>grossen</w:t>
      </w:r>
      <w:proofErr w:type="spellEnd"/>
      <w:r w:rsidR="00745CC3">
        <w:t xml:space="preserve"> Firma vor. Die IP davon herauszufinden ist nicht schwer. Auch den Hersteller bekommt man schnell raus. Wenn die Firma dann das Passwort nicht gewechselt hat, sondern das Auslieferungspasswort des Herstellers eingestellt gelassen hat, können Sie ohne Probleme darauf zugreifen.</w:t>
      </w:r>
      <w:r w:rsidR="009C5E36">
        <w:t xml:space="preserve"> Aus diesem Grund müssen immer die Standard-Passwörter gewechselt werden!</w:t>
      </w:r>
    </w:p>
    <w:bookmarkEnd w:id="0"/>
    <w:p w14:paraId="48260FB9" w14:textId="672DE156" w:rsidR="00195069" w:rsidRDefault="00195069" w:rsidP="00801A35">
      <w:pPr>
        <w:pStyle w:val="berschrift1"/>
      </w:pPr>
      <w:r>
        <w:t>Aufgabenstellung</w:t>
      </w:r>
    </w:p>
    <w:p w14:paraId="60CB26A5" w14:textId="0FFCD329" w:rsidR="00EF5989" w:rsidRDefault="00B21585" w:rsidP="00EF5989">
      <w:r>
        <w:t xml:space="preserve">Suchen Sie für </w:t>
      </w:r>
      <w:r w:rsidR="008D7336">
        <w:t xml:space="preserve">die Switches von 3 verschiedenen Herstellern die Default Login-Daten heraus. Dabei handelt es sich um die Login-Daten, die </w:t>
      </w:r>
      <w:proofErr w:type="spellStart"/>
      <w:r w:rsidR="000710A9">
        <w:t>s</w:t>
      </w:r>
      <w:r w:rsidR="008D7336">
        <w:t>tandardmässig</w:t>
      </w:r>
      <w:proofErr w:type="spellEnd"/>
      <w:r w:rsidR="008D7336">
        <w:t xml:space="preserve"> konfiguriert sind.</w:t>
      </w:r>
    </w:p>
    <w:p w14:paraId="713D746E" w14:textId="5DA88410" w:rsidR="00A36204" w:rsidRDefault="00A36204" w:rsidP="00EF5989"/>
    <w:tbl>
      <w:tblPr>
        <w:tblStyle w:val="Tabellenraster"/>
        <w:tblW w:w="0" w:type="auto"/>
        <w:tblLook w:val="04A0" w:firstRow="1" w:lastRow="0" w:firstColumn="1" w:lastColumn="0" w:noHBand="0" w:noVBand="1"/>
      </w:tblPr>
      <w:tblGrid>
        <w:gridCol w:w="2122"/>
        <w:gridCol w:w="2551"/>
        <w:gridCol w:w="2410"/>
        <w:gridCol w:w="2546"/>
      </w:tblGrid>
      <w:tr w:rsidR="00A36204" w14:paraId="7CA368A5" w14:textId="3D2983AE" w:rsidTr="00FA7FD9">
        <w:tc>
          <w:tcPr>
            <w:tcW w:w="2122" w:type="dxa"/>
          </w:tcPr>
          <w:p w14:paraId="45C3D8C1" w14:textId="6F7BEDDE" w:rsidR="00A36204" w:rsidRPr="00FA7FD9" w:rsidRDefault="00A36204" w:rsidP="00FA7FD9">
            <w:pPr>
              <w:spacing w:before="120" w:after="120"/>
              <w:rPr>
                <w:b/>
              </w:rPr>
            </w:pPr>
            <w:r w:rsidRPr="00FA7FD9">
              <w:rPr>
                <w:b/>
              </w:rPr>
              <w:t>Hersteller</w:t>
            </w:r>
          </w:p>
        </w:tc>
        <w:tc>
          <w:tcPr>
            <w:tcW w:w="2551" w:type="dxa"/>
          </w:tcPr>
          <w:p w14:paraId="055F3D48" w14:textId="0E313FCF" w:rsidR="00A36204" w:rsidRPr="00FA7FD9" w:rsidRDefault="00A36204" w:rsidP="00FA7FD9">
            <w:pPr>
              <w:spacing w:before="120" w:after="120"/>
              <w:rPr>
                <w:b/>
              </w:rPr>
            </w:pPr>
            <w:r w:rsidRPr="00FA7FD9">
              <w:rPr>
                <w:b/>
              </w:rPr>
              <w:t>Typenbezeichnung</w:t>
            </w:r>
          </w:p>
        </w:tc>
        <w:tc>
          <w:tcPr>
            <w:tcW w:w="2410" w:type="dxa"/>
          </w:tcPr>
          <w:p w14:paraId="31BEB7F1" w14:textId="67945F82" w:rsidR="00A36204" w:rsidRPr="00FA7FD9" w:rsidRDefault="00A36204" w:rsidP="00FA7FD9">
            <w:pPr>
              <w:spacing w:before="120" w:after="120"/>
              <w:rPr>
                <w:b/>
              </w:rPr>
            </w:pPr>
            <w:r w:rsidRPr="00FA7FD9">
              <w:rPr>
                <w:b/>
              </w:rPr>
              <w:t>Default-User</w:t>
            </w:r>
          </w:p>
        </w:tc>
        <w:tc>
          <w:tcPr>
            <w:tcW w:w="2546" w:type="dxa"/>
          </w:tcPr>
          <w:p w14:paraId="7CAD7570" w14:textId="4E6062A4" w:rsidR="00A36204" w:rsidRPr="00FA7FD9" w:rsidRDefault="00A321DE" w:rsidP="00FA7FD9">
            <w:pPr>
              <w:spacing w:before="120" w:after="120"/>
              <w:rPr>
                <w:b/>
              </w:rPr>
            </w:pPr>
            <w:r w:rsidRPr="00FA7FD9">
              <w:rPr>
                <w:b/>
              </w:rPr>
              <w:t>Default-</w:t>
            </w:r>
            <w:r w:rsidR="00A36204" w:rsidRPr="00FA7FD9">
              <w:rPr>
                <w:b/>
              </w:rPr>
              <w:t>Passwor</w:t>
            </w:r>
            <w:r w:rsidRPr="00FA7FD9">
              <w:rPr>
                <w:b/>
              </w:rPr>
              <w:t>d</w:t>
            </w:r>
          </w:p>
        </w:tc>
      </w:tr>
      <w:tr w:rsidR="00A36204" w14:paraId="259D905F" w14:textId="4453C02F" w:rsidTr="00FA7FD9">
        <w:tc>
          <w:tcPr>
            <w:tcW w:w="2122" w:type="dxa"/>
          </w:tcPr>
          <w:p w14:paraId="23F288D0" w14:textId="6B2E5D42" w:rsidR="00A36204" w:rsidRPr="00350B28" w:rsidRDefault="00A36204" w:rsidP="00FA7FD9">
            <w:pPr>
              <w:spacing w:before="120" w:after="120"/>
              <w:rPr>
                <w:color w:val="FF0000"/>
              </w:rPr>
            </w:pPr>
          </w:p>
        </w:tc>
        <w:tc>
          <w:tcPr>
            <w:tcW w:w="2551" w:type="dxa"/>
          </w:tcPr>
          <w:p w14:paraId="2A776B9B" w14:textId="3F639A97" w:rsidR="00A36204" w:rsidRPr="00350B28" w:rsidRDefault="00A36204" w:rsidP="00FA7FD9">
            <w:pPr>
              <w:spacing w:before="120" w:after="120"/>
              <w:rPr>
                <w:color w:val="FF0000"/>
              </w:rPr>
            </w:pPr>
          </w:p>
        </w:tc>
        <w:tc>
          <w:tcPr>
            <w:tcW w:w="2410" w:type="dxa"/>
          </w:tcPr>
          <w:p w14:paraId="4267DD32" w14:textId="0147ED34" w:rsidR="00A36204" w:rsidRPr="00350B28" w:rsidRDefault="00A36204" w:rsidP="00FA7FD9">
            <w:pPr>
              <w:spacing w:before="120" w:after="120"/>
              <w:rPr>
                <w:color w:val="FF0000"/>
              </w:rPr>
            </w:pPr>
          </w:p>
        </w:tc>
        <w:tc>
          <w:tcPr>
            <w:tcW w:w="2546" w:type="dxa"/>
          </w:tcPr>
          <w:p w14:paraId="5C00B53F" w14:textId="0F0300F2" w:rsidR="00A36204" w:rsidRPr="00350B28" w:rsidRDefault="00A36204" w:rsidP="00FA7FD9">
            <w:pPr>
              <w:spacing w:before="120" w:after="120"/>
              <w:rPr>
                <w:color w:val="FF0000"/>
              </w:rPr>
            </w:pPr>
          </w:p>
        </w:tc>
      </w:tr>
      <w:tr w:rsidR="00A36204" w14:paraId="3AF16399" w14:textId="56E1905F" w:rsidTr="00FA7FD9">
        <w:tc>
          <w:tcPr>
            <w:tcW w:w="2122" w:type="dxa"/>
          </w:tcPr>
          <w:p w14:paraId="28B851BF" w14:textId="7FAE94C9" w:rsidR="00A36204" w:rsidRPr="00350B28" w:rsidRDefault="00A36204" w:rsidP="00FA7FD9">
            <w:pPr>
              <w:spacing w:before="120" w:after="120"/>
              <w:rPr>
                <w:color w:val="FF0000"/>
              </w:rPr>
            </w:pPr>
          </w:p>
        </w:tc>
        <w:tc>
          <w:tcPr>
            <w:tcW w:w="2551" w:type="dxa"/>
          </w:tcPr>
          <w:p w14:paraId="4224DFEF" w14:textId="62660A86" w:rsidR="00A36204" w:rsidRPr="00350B28" w:rsidRDefault="00A36204" w:rsidP="00FA7FD9">
            <w:pPr>
              <w:spacing w:before="120" w:after="120"/>
              <w:rPr>
                <w:color w:val="FF0000"/>
              </w:rPr>
            </w:pPr>
          </w:p>
        </w:tc>
        <w:tc>
          <w:tcPr>
            <w:tcW w:w="2410" w:type="dxa"/>
          </w:tcPr>
          <w:p w14:paraId="1BAF9B9C" w14:textId="1B63E572" w:rsidR="00A36204" w:rsidRPr="00350B28" w:rsidRDefault="00A36204" w:rsidP="00FA7FD9">
            <w:pPr>
              <w:spacing w:before="120" w:after="120"/>
              <w:rPr>
                <w:color w:val="FF0000"/>
              </w:rPr>
            </w:pPr>
          </w:p>
        </w:tc>
        <w:tc>
          <w:tcPr>
            <w:tcW w:w="2546" w:type="dxa"/>
          </w:tcPr>
          <w:p w14:paraId="266C7E2E" w14:textId="6CBCA070" w:rsidR="00A36204" w:rsidRPr="00350B28" w:rsidRDefault="00A36204" w:rsidP="00FA7FD9">
            <w:pPr>
              <w:spacing w:before="120" w:after="120"/>
              <w:rPr>
                <w:color w:val="FF0000"/>
              </w:rPr>
            </w:pPr>
          </w:p>
        </w:tc>
      </w:tr>
      <w:tr w:rsidR="00A36204" w14:paraId="0DCF96F0" w14:textId="733B2BD6" w:rsidTr="00FA7FD9">
        <w:tc>
          <w:tcPr>
            <w:tcW w:w="2122" w:type="dxa"/>
          </w:tcPr>
          <w:p w14:paraId="5986B9B3" w14:textId="4D342C5A" w:rsidR="00A36204" w:rsidRPr="00350B28" w:rsidRDefault="00A36204" w:rsidP="00FA7FD9">
            <w:pPr>
              <w:spacing w:before="120" w:after="120"/>
              <w:rPr>
                <w:color w:val="FF0000"/>
              </w:rPr>
            </w:pPr>
          </w:p>
        </w:tc>
        <w:tc>
          <w:tcPr>
            <w:tcW w:w="2551" w:type="dxa"/>
          </w:tcPr>
          <w:p w14:paraId="208EEF0E" w14:textId="4B1DB1A0" w:rsidR="00A36204" w:rsidRPr="00350B28" w:rsidRDefault="00A36204" w:rsidP="00FA7FD9">
            <w:pPr>
              <w:spacing w:before="120" w:after="120"/>
              <w:rPr>
                <w:color w:val="FF0000"/>
              </w:rPr>
            </w:pPr>
          </w:p>
        </w:tc>
        <w:tc>
          <w:tcPr>
            <w:tcW w:w="2410" w:type="dxa"/>
          </w:tcPr>
          <w:p w14:paraId="2675BC90" w14:textId="707ECA24" w:rsidR="00A36204" w:rsidRPr="00350B28" w:rsidRDefault="00A36204" w:rsidP="00FA7FD9">
            <w:pPr>
              <w:spacing w:before="120" w:after="120"/>
              <w:rPr>
                <w:color w:val="FF0000"/>
              </w:rPr>
            </w:pPr>
          </w:p>
        </w:tc>
        <w:tc>
          <w:tcPr>
            <w:tcW w:w="2546" w:type="dxa"/>
          </w:tcPr>
          <w:p w14:paraId="400D9B84" w14:textId="678EE89D" w:rsidR="00A36204" w:rsidRPr="00350B28" w:rsidRDefault="00A36204" w:rsidP="00FA7FD9">
            <w:pPr>
              <w:spacing w:before="120" w:after="120"/>
              <w:rPr>
                <w:color w:val="FF0000"/>
              </w:rPr>
            </w:pPr>
          </w:p>
        </w:tc>
      </w:tr>
    </w:tbl>
    <w:p w14:paraId="24DF4D6E" w14:textId="2A49BD0A" w:rsidR="00A36204" w:rsidRDefault="00A36204" w:rsidP="00EF5989"/>
    <w:p w14:paraId="04DECC9D" w14:textId="77777777" w:rsidR="00350B28" w:rsidRDefault="00350B28" w:rsidP="00EF5989"/>
    <w:p w14:paraId="591CAC08" w14:textId="77777777" w:rsidR="00350B28" w:rsidRDefault="00350B28" w:rsidP="00EF5989"/>
    <w:p w14:paraId="69E600AC" w14:textId="725C46FF" w:rsidR="00350B28" w:rsidRDefault="00350B28" w:rsidP="00EF5989">
      <w:r>
        <w:t>Erklären Sie in eigenen Worten, was gefährlich an diesen Default-Logindaten ist.</w:t>
      </w:r>
    </w:p>
    <w:p w14:paraId="189D87C6" w14:textId="63B40F76" w:rsidR="00EF0F35" w:rsidRDefault="007D23CC" w:rsidP="00EF5989">
      <w:pPr>
        <w:rPr>
          <w:color w:val="FF0000"/>
        </w:rPr>
      </w:pPr>
      <w:r>
        <w:rPr>
          <w:color w:val="FF0000"/>
        </w:rPr>
        <w:br/>
      </w:r>
      <w:r w:rsidRPr="007D23CC">
        <w:t>______________________________________________________________________________</w:t>
      </w:r>
      <w:r w:rsidRPr="007D23CC">
        <w:br/>
      </w:r>
      <w:r w:rsidRPr="007D23CC">
        <w:br/>
        <w:t>______________________________________________________________________________</w:t>
      </w:r>
      <w:r>
        <w:rPr>
          <w:color w:val="FF0000"/>
        </w:rPr>
        <w:br/>
      </w:r>
    </w:p>
    <w:p w14:paraId="1DC6C004" w14:textId="77777777" w:rsidR="00EF0F35" w:rsidRPr="00A25C6D" w:rsidRDefault="00EF0F35" w:rsidP="00EF5989">
      <w:pPr>
        <w:rPr>
          <w:color w:val="FF0000"/>
        </w:rPr>
      </w:pPr>
    </w:p>
    <w:p w14:paraId="7CD84A0E" w14:textId="7313EBE6" w:rsidR="00350B28" w:rsidRDefault="00350B28" w:rsidP="00EF5989"/>
    <w:p w14:paraId="54E318F1" w14:textId="1A44A73E" w:rsidR="00E0669D" w:rsidRDefault="00E0669D" w:rsidP="00EF5989">
      <w:r>
        <w:t>Was ist die Gefahr bei einem Switch, der per Telnet konfiguriert werden kann?</w:t>
      </w:r>
      <w:r w:rsidR="007D23CC">
        <w:br/>
      </w:r>
    </w:p>
    <w:p w14:paraId="45F44E4E" w14:textId="36168DA4" w:rsidR="00EF0F35" w:rsidRDefault="007D23CC" w:rsidP="00EF5989">
      <w:pPr>
        <w:rPr>
          <w:color w:val="FF0000"/>
        </w:rPr>
      </w:pPr>
      <w:r w:rsidRPr="007D23CC">
        <w:t>______________________________________________________________________________</w:t>
      </w:r>
      <w:r w:rsidRPr="007D23CC">
        <w:br/>
      </w:r>
      <w:r w:rsidRPr="007D23CC">
        <w:br/>
        <w:t>______________________________________________________________________________</w:t>
      </w:r>
    </w:p>
    <w:p w14:paraId="12E3FB67" w14:textId="77777777" w:rsidR="00EF0F35" w:rsidRPr="00DB036B" w:rsidRDefault="00EF0F35" w:rsidP="00EF5989">
      <w:pPr>
        <w:rPr>
          <w:color w:val="FF0000"/>
        </w:rPr>
      </w:pPr>
    </w:p>
    <w:p w14:paraId="7A90E10F" w14:textId="77777777" w:rsidR="00026C3D" w:rsidRDefault="00026C3D" w:rsidP="00026C3D">
      <w:pPr>
        <w:pStyle w:val="berschrift1"/>
      </w:pPr>
      <w:r>
        <w:t>Zeitbedarf</w:t>
      </w:r>
    </w:p>
    <w:p w14:paraId="210535C6" w14:textId="3439F8CB" w:rsidR="00BF7946" w:rsidRDefault="00DB036B">
      <w:pPr>
        <w:suppressAutoHyphens w:val="0"/>
      </w:pPr>
      <w:r>
        <w:t>15</w:t>
      </w:r>
      <w:r w:rsidR="009C5E36">
        <w:t xml:space="preserve"> </w:t>
      </w:r>
      <w:r w:rsidR="00026C3D">
        <w:t>min</w:t>
      </w:r>
    </w:p>
    <w:sectPr w:rsidR="00BF7946" w:rsidSect="003F5DAC">
      <w:headerReference w:type="default" r:id="rId8"/>
      <w:footerReference w:type="default" r:id="rId9"/>
      <w:footnotePr>
        <w:pos w:val="beneathText"/>
      </w:footnotePr>
      <w:pgSz w:w="11905" w:h="16837"/>
      <w:pgMar w:top="1701" w:right="848" w:bottom="851" w:left="1418" w:header="567"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71BC" w14:textId="77777777" w:rsidR="00DE5661" w:rsidRDefault="00DE5661">
      <w:r>
        <w:separator/>
      </w:r>
    </w:p>
  </w:endnote>
  <w:endnote w:type="continuationSeparator" w:id="0">
    <w:p w14:paraId="34D9F340" w14:textId="77777777" w:rsidR="00DE5661" w:rsidRDefault="00DE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variable"/>
    <w:sig w:usb0="00000003" w:usb1="10008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lbany">
    <w:altName w:val="Arial"/>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Lucidasans">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0394" w14:textId="11413208" w:rsidR="004C13D1" w:rsidRDefault="004C13D1" w:rsidP="003F5DAC">
    <w:pPr>
      <w:pStyle w:val="Fuzeile"/>
      <w:pBdr>
        <w:top w:val="single" w:sz="6" w:space="1" w:color="auto"/>
      </w:pBdr>
      <w:tabs>
        <w:tab w:val="clear" w:pos="9356"/>
        <w:tab w:val="right" w:pos="9639"/>
        <w:tab w:val="right" w:pos="9720"/>
      </w:tabs>
    </w:pPr>
    <w:r>
      <w:t xml:space="preserve">BBZ SH </w:t>
    </w:r>
    <w:r w:rsidR="007478EB">
      <w:t>/ O. Macher</w:t>
    </w:r>
    <w:r>
      <w:tab/>
    </w:r>
    <w:r w:rsidRPr="00AA03F9">
      <w:t>-</w:t>
    </w:r>
    <w:r w:rsidRPr="00AA03F9">
      <w:rPr>
        <w:rStyle w:val="Seitenzahl"/>
      </w:rPr>
      <w:fldChar w:fldCharType="begin"/>
    </w:r>
    <w:r w:rsidRPr="00AA03F9">
      <w:rPr>
        <w:rStyle w:val="Seitenzahl"/>
      </w:rPr>
      <w:instrText xml:space="preserve"> PAGE </w:instrText>
    </w:r>
    <w:r w:rsidRPr="00AA03F9">
      <w:rPr>
        <w:rStyle w:val="Seitenzahl"/>
      </w:rPr>
      <w:fldChar w:fldCharType="separate"/>
    </w:r>
    <w:r w:rsidR="00385C8C">
      <w:rPr>
        <w:rStyle w:val="Seitenzahl"/>
        <w:noProof/>
      </w:rPr>
      <w:t>1</w:t>
    </w:r>
    <w:r w:rsidRPr="00AA03F9">
      <w:rPr>
        <w:rStyle w:val="Seitenzahl"/>
      </w:rPr>
      <w:fldChar w:fldCharType="end"/>
    </w:r>
    <w:r w:rsidRPr="00AA03F9">
      <w:t>-</w:t>
    </w:r>
    <w:r>
      <w:tab/>
    </w:r>
    <w:r>
      <w:fldChar w:fldCharType="begin"/>
    </w:r>
    <w:r>
      <w:instrText xml:space="preserve"> SUBJECT  \* MERGEFORMAT </w:instrText>
    </w:r>
    <w:r>
      <w:fldChar w:fldCharType="end"/>
    </w:r>
  </w:p>
  <w:p w14:paraId="0646624F" w14:textId="77777777" w:rsidR="00603432" w:rsidRDefault="00603432"/>
  <w:p w14:paraId="12AB54EB" w14:textId="77777777" w:rsidR="00603432" w:rsidRDefault="00603432"/>
  <w:p w14:paraId="57159B35" w14:textId="77777777" w:rsidR="00603432" w:rsidRDefault="00603432"/>
  <w:p w14:paraId="3B53239C" w14:textId="77777777" w:rsidR="00603432" w:rsidRDefault="006034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1D0D9" w14:textId="77777777" w:rsidR="00DE5661" w:rsidRDefault="00DE5661">
      <w:r>
        <w:separator/>
      </w:r>
    </w:p>
  </w:footnote>
  <w:footnote w:type="continuationSeparator" w:id="0">
    <w:p w14:paraId="1EB5515B" w14:textId="77777777" w:rsidR="00DE5661" w:rsidRDefault="00DE5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5"/>
      <w:gridCol w:w="6550"/>
    </w:tblGrid>
    <w:tr w:rsidR="004C13D1" w14:paraId="6BC80391" w14:textId="77777777" w:rsidTr="00AF4095">
      <w:trPr>
        <w:cantSplit/>
        <w:trHeight w:val="966"/>
      </w:trPr>
      <w:tc>
        <w:tcPr>
          <w:tcW w:w="3155" w:type="dxa"/>
          <w:vAlign w:val="center"/>
        </w:tcPr>
        <w:p w14:paraId="6BC8038E" w14:textId="77777777" w:rsidR="004C13D1" w:rsidRDefault="004C13D1" w:rsidP="00AF4095">
          <w:pPr>
            <w:pStyle w:val="Kopfzeile"/>
            <w:pBdr>
              <w:bottom w:val="none" w:sz="0" w:space="0" w:color="auto"/>
            </w:pBdr>
            <w:rPr>
              <w:b/>
              <w:bCs/>
              <w:sz w:val="28"/>
            </w:rPr>
          </w:pPr>
          <w:r>
            <w:rPr>
              <w:noProof/>
              <w:lang w:val="de-CH" w:eastAsia="de-CH" w:bidi="ar-SA"/>
            </w:rPr>
            <w:drawing>
              <wp:inline distT="0" distB="0" distL="0" distR="0" wp14:anchorId="6BC80395" wp14:editId="6BC80396">
                <wp:extent cx="1800225" cy="609600"/>
                <wp:effectExtent l="0" t="0" r="9525" b="0"/>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inline>
            </w:drawing>
          </w:r>
        </w:p>
      </w:tc>
      <w:tc>
        <w:tcPr>
          <w:tcW w:w="6550" w:type="dxa"/>
          <w:vAlign w:val="bottom"/>
        </w:tcPr>
        <w:p w14:paraId="6BC8038F" w14:textId="4FCEB103" w:rsidR="004C13D1" w:rsidRPr="000F0204" w:rsidRDefault="004C13D1" w:rsidP="003D66FC">
          <w:pPr>
            <w:ind w:left="74"/>
            <w:jc w:val="right"/>
            <w:rPr>
              <w:rStyle w:val="Formularstandart"/>
              <w:i/>
              <w:sz w:val="2"/>
              <w:szCs w:val="2"/>
            </w:rPr>
          </w:pPr>
          <w:r w:rsidRPr="003D66FC">
            <w:rPr>
              <w:rFonts w:cs="Arial"/>
              <w:lang w:val="de-CH"/>
            </w:rPr>
            <w:t>M</w:t>
          </w:r>
          <w:r>
            <w:rPr>
              <w:rFonts w:cs="Arial"/>
              <w:lang w:val="de-CH"/>
            </w:rPr>
            <w:t>1</w:t>
          </w:r>
          <w:r w:rsidR="000526D0">
            <w:rPr>
              <w:rFonts w:cs="Arial"/>
              <w:lang w:val="de-CH"/>
            </w:rPr>
            <w:t>2</w:t>
          </w:r>
          <w:r>
            <w:rPr>
              <w:rFonts w:cs="Arial"/>
              <w:lang w:val="de-CH"/>
            </w:rPr>
            <w:t>9</w:t>
          </w:r>
          <w:r w:rsidRPr="003D66FC">
            <w:rPr>
              <w:rFonts w:cs="Arial"/>
              <w:lang w:val="de-CH"/>
            </w:rPr>
            <w:t xml:space="preserve"> </w:t>
          </w:r>
          <w:r w:rsidRPr="003D66FC">
            <w:rPr>
              <w:rFonts w:cs="Arial"/>
              <w:lang w:val="de-CH"/>
            </w:rPr>
            <w:br/>
          </w:r>
          <w:r w:rsidR="000526D0">
            <w:rPr>
              <w:rFonts w:cs="Arial"/>
            </w:rPr>
            <w:t>LAN-Komponenten in Betrieb nehmen</w:t>
          </w:r>
          <w:r>
            <w:rPr>
              <w:rFonts w:cs="Arial"/>
            </w:rPr>
            <w:br/>
          </w:r>
          <w:r>
            <w:rPr>
              <w:rFonts w:cs="Arial"/>
            </w:rPr>
            <w:br/>
          </w:r>
          <w:r w:rsidR="00406A46">
            <w:t>4-</w:t>
          </w:r>
          <w:r w:rsidR="00F83899">
            <w:t>5 Default Passwords / Telnet</w:t>
          </w:r>
        </w:p>
        <w:p w14:paraId="6BC80390" w14:textId="77777777" w:rsidR="004C13D1" w:rsidRPr="00895A75" w:rsidRDefault="004C13D1" w:rsidP="00DE1B26">
          <w:pPr>
            <w:ind w:left="72"/>
            <w:jc w:val="right"/>
            <w:rPr>
              <w:rStyle w:val="Formularstandart"/>
            </w:rPr>
          </w:pPr>
          <w:r>
            <w:rPr>
              <w:rStyle w:val="Formularstandart"/>
            </w:rPr>
            <w:t xml:space="preserve"> </w:t>
          </w:r>
        </w:p>
      </w:tc>
    </w:tr>
  </w:tbl>
  <w:p w14:paraId="26F99288" w14:textId="77777777" w:rsidR="00603432" w:rsidRDefault="006034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01A893E"/>
    <w:name w:val="WW8Num4"/>
    <w:lvl w:ilvl="0">
      <w:start w:val="1"/>
      <w:numFmt w:val="decimal"/>
      <w:lvlText w:val="%1."/>
      <w:lvlJc w:val="left"/>
      <w:pPr>
        <w:tabs>
          <w:tab w:val="num" w:pos="709"/>
        </w:tabs>
        <w:ind w:left="709" w:hanging="284"/>
      </w:pPr>
      <w:rPr>
        <w:rFonts w:ascii="Arial" w:eastAsia="Times New Roman" w:hAnsi="Arial" w:cs="Times New Roman"/>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2" w15:restartNumberingAfterBreak="0">
    <w:nsid w:val="00000003"/>
    <w:multiLevelType w:val="multilevel"/>
    <w:tmpl w:val="091E2D1C"/>
    <w:lvl w:ilvl="0">
      <w:start w:val="1"/>
      <w:numFmt w:val="bullet"/>
      <w:lvlText w:val=""/>
      <w:lvlJc w:val="left"/>
      <w:pPr>
        <w:tabs>
          <w:tab w:val="num" w:pos="567"/>
        </w:tabs>
        <w:ind w:left="283" w:hanging="283"/>
      </w:pPr>
      <w:rPr>
        <w:rFonts w:ascii="Symbol" w:hAnsi="Symbol" w:hint="default"/>
        <w:color w:val="auto"/>
        <w:sz w:val="18"/>
        <w:szCs w:val="18"/>
      </w:rPr>
    </w:lvl>
    <w:lvl w:ilvl="1">
      <w:start w:val="1"/>
      <w:numFmt w:val="bullet"/>
      <w:lvlText w:val=""/>
      <w:lvlJc w:val="left"/>
      <w:pPr>
        <w:tabs>
          <w:tab w:val="num" w:pos="567"/>
        </w:tabs>
        <w:ind w:left="567" w:hanging="283"/>
      </w:pPr>
      <w:rPr>
        <w:rFonts w:ascii="Symbol" w:hAnsi="Symbol" w:hint="default"/>
        <w:color w:val="auto"/>
        <w:sz w:val="18"/>
        <w:szCs w:val="18"/>
      </w:rPr>
    </w:lvl>
    <w:lvl w:ilvl="2">
      <w:start w:val="1"/>
      <w:numFmt w:val="bullet"/>
      <w:lvlText w:val=""/>
      <w:lvlJc w:val="left"/>
      <w:pPr>
        <w:tabs>
          <w:tab w:val="num" w:pos="850"/>
        </w:tabs>
        <w:ind w:left="850" w:hanging="283"/>
      </w:pPr>
      <w:rPr>
        <w:rFonts w:ascii="Symbol" w:hAnsi="Symbol" w:hint="default"/>
        <w:color w:val="auto"/>
        <w:sz w:val="18"/>
        <w:szCs w:val="18"/>
      </w:rPr>
    </w:lvl>
    <w:lvl w:ilvl="3">
      <w:start w:val="1"/>
      <w:numFmt w:val="bullet"/>
      <w:lvlText w:val="●"/>
      <w:lvlJc w:val="left"/>
      <w:pPr>
        <w:tabs>
          <w:tab w:val="num" w:pos="1134"/>
        </w:tabs>
        <w:ind w:left="1134" w:hanging="283"/>
      </w:pPr>
      <w:rPr>
        <w:rFonts w:ascii="StarSymbol" w:hAnsi="StarSymbol" w:cs="StarSymbol" w:hint="default"/>
        <w:sz w:val="18"/>
        <w:szCs w:val="18"/>
      </w:rPr>
    </w:lvl>
    <w:lvl w:ilvl="4">
      <w:start w:val="1"/>
      <w:numFmt w:val="bullet"/>
      <w:lvlText w:val="●"/>
      <w:lvlJc w:val="left"/>
      <w:pPr>
        <w:tabs>
          <w:tab w:val="num" w:pos="1417"/>
        </w:tabs>
        <w:ind w:left="1417" w:hanging="283"/>
      </w:pPr>
      <w:rPr>
        <w:rFonts w:ascii="StarSymbol" w:hAnsi="StarSymbol" w:cs="StarSymbol" w:hint="default"/>
        <w:sz w:val="18"/>
        <w:szCs w:val="18"/>
      </w:rPr>
    </w:lvl>
    <w:lvl w:ilvl="5">
      <w:start w:val="1"/>
      <w:numFmt w:val="bullet"/>
      <w:lvlText w:val="●"/>
      <w:lvlJc w:val="left"/>
      <w:pPr>
        <w:tabs>
          <w:tab w:val="num" w:pos="1701"/>
        </w:tabs>
        <w:ind w:left="1701" w:hanging="283"/>
      </w:pPr>
      <w:rPr>
        <w:rFonts w:ascii="StarSymbol" w:hAnsi="StarSymbol" w:cs="StarSymbol" w:hint="default"/>
        <w:sz w:val="18"/>
        <w:szCs w:val="18"/>
      </w:rPr>
    </w:lvl>
    <w:lvl w:ilvl="6">
      <w:start w:val="1"/>
      <w:numFmt w:val="bullet"/>
      <w:lvlText w:val="●"/>
      <w:lvlJc w:val="left"/>
      <w:pPr>
        <w:tabs>
          <w:tab w:val="num" w:pos="1984"/>
        </w:tabs>
        <w:ind w:left="1984" w:hanging="283"/>
      </w:pPr>
      <w:rPr>
        <w:rFonts w:ascii="StarSymbol" w:hAnsi="StarSymbol" w:cs="StarSymbol" w:hint="default"/>
        <w:sz w:val="18"/>
        <w:szCs w:val="18"/>
      </w:rPr>
    </w:lvl>
    <w:lvl w:ilvl="7">
      <w:start w:val="1"/>
      <w:numFmt w:val="bullet"/>
      <w:lvlText w:val="●"/>
      <w:lvlJc w:val="left"/>
      <w:pPr>
        <w:tabs>
          <w:tab w:val="num" w:pos="2268"/>
        </w:tabs>
        <w:ind w:left="2268" w:hanging="283"/>
      </w:pPr>
      <w:rPr>
        <w:rFonts w:ascii="StarSymbol" w:hAnsi="StarSymbol" w:cs="StarSymbol" w:hint="default"/>
        <w:sz w:val="18"/>
        <w:szCs w:val="18"/>
      </w:rPr>
    </w:lvl>
    <w:lvl w:ilvl="8">
      <w:start w:val="1"/>
      <w:numFmt w:val="bullet"/>
      <w:lvlText w:val="●"/>
      <w:lvlJc w:val="left"/>
      <w:pPr>
        <w:tabs>
          <w:tab w:val="num" w:pos="2551"/>
        </w:tabs>
        <w:ind w:left="2551" w:hanging="283"/>
      </w:pPr>
      <w:rPr>
        <w:rFonts w:ascii="StarSymbol" w:hAnsi="StarSymbol" w:cs="StarSymbol" w:hint="default"/>
        <w:sz w:val="18"/>
        <w:szCs w:val="18"/>
      </w:rPr>
    </w:lvl>
  </w:abstractNum>
  <w:abstractNum w:abstractNumId="3" w15:restartNumberingAfterBreak="0">
    <w:nsid w:val="00000004"/>
    <w:multiLevelType w:val="multilevel"/>
    <w:tmpl w:val="0000000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0000005"/>
    <w:multiLevelType w:val="multilevel"/>
    <w:tmpl w:val="00000005"/>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15:restartNumberingAfterBreak="0">
    <w:nsid w:val="001965CC"/>
    <w:multiLevelType w:val="hybridMultilevel"/>
    <w:tmpl w:val="7980874E"/>
    <w:lvl w:ilvl="0" w:tplc="0807000F">
      <w:start w:val="1"/>
      <w:numFmt w:val="decimal"/>
      <w:lvlText w:val="%1."/>
      <w:lvlJc w:val="left"/>
      <w:pPr>
        <w:tabs>
          <w:tab w:val="num" w:pos="720"/>
        </w:tabs>
        <w:ind w:left="720" w:hanging="360"/>
      </w:pPr>
    </w:lvl>
    <w:lvl w:ilvl="1" w:tplc="20C8242A">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032F5CCE"/>
    <w:multiLevelType w:val="hybridMultilevel"/>
    <w:tmpl w:val="4FA83894"/>
    <w:lvl w:ilvl="0" w:tplc="08070003">
      <w:start w:val="1"/>
      <w:numFmt w:val="bullet"/>
      <w:lvlText w:val="o"/>
      <w:lvlJc w:val="left"/>
      <w:pPr>
        <w:tabs>
          <w:tab w:val="num" w:pos="360"/>
        </w:tabs>
        <w:ind w:left="360" w:hanging="360"/>
      </w:pPr>
      <w:rPr>
        <w:rFonts w:ascii="Courier New" w:hAnsi="Courier New" w:cs="Courier New" w:hint="default"/>
      </w:rPr>
    </w:lvl>
    <w:lvl w:ilvl="1" w:tplc="08070019">
      <w:start w:val="1"/>
      <w:numFmt w:val="lowerLetter"/>
      <w:lvlText w:val="%2."/>
      <w:lvlJc w:val="left"/>
      <w:pPr>
        <w:tabs>
          <w:tab w:val="num" w:pos="1080"/>
        </w:tabs>
        <w:ind w:left="1080" w:hanging="360"/>
      </w:pPr>
    </w:lvl>
    <w:lvl w:ilvl="2" w:tplc="0807001B">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7" w15:restartNumberingAfterBreak="0">
    <w:nsid w:val="03E803C0"/>
    <w:multiLevelType w:val="hybridMultilevel"/>
    <w:tmpl w:val="3E0CCFBE"/>
    <w:lvl w:ilvl="0" w:tplc="0807000F">
      <w:start w:val="1"/>
      <w:numFmt w:val="decimal"/>
      <w:lvlText w:val="%1."/>
      <w:lvlJc w:val="left"/>
      <w:pPr>
        <w:tabs>
          <w:tab w:val="num" w:pos="1080"/>
        </w:tabs>
        <w:ind w:left="1080" w:hanging="360"/>
      </w:p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8" w15:restartNumberingAfterBreak="0">
    <w:nsid w:val="04AF55A4"/>
    <w:multiLevelType w:val="hybridMultilevel"/>
    <w:tmpl w:val="A636F7C2"/>
    <w:lvl w:ilvl="0" w:tplc="0807000F">
      <w:start w:val="1"/>
      <w:numFmt w:val="decimal"/>
      <w:lvlText w:val="%1."/>
      <w:lvlJc w:val="left"/>
      <w:pPr>
        <w:tabs>
          <w:tab w:val="num" w:pos="720"/>
        </w:tabs>
        <w:ind w:left="720" w:hanging="360"/>
      </w:pPr>
    </w:lvl>
    <w:lvl w:ilvl="1" w:tplc="20C8242A">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07FB494D"/>
    <w:multiLevelType w:val="hybridMultilevel"/>
    <w:tmpl w:val="339EB0B6"/>
    <w:lvl w:ilvl="0" w:tplc="0807000F">
      <w:start w:val="1"/>
      <w:numFmt w:val="decimal"/>
      <w:lvlText w:val="%1."/>
      <w:lvlJc w:val="left"/>
      <w:pPr>
        <w:tabs>
          <w:tab w:val="num" w:pos="720"/>
        </w:tabs>
        <w:ind w:left="720" w:hanging="360"/>
      </w:pPr>
    </w:lvl>
    <w:lvl w:ilvl="1" w:tplc="57F84354">
      <w:start w:val="90"/>
      <w:numFmt w:val="bullet"/>
      <w:lvlText w:val="-"/>
      <w:lvlJc w:val="left"/>
      <w:pPr>
        <w:tabs>
          <w:tab w:val="num" w:pos="1440"/>
        </w:tabs>
        <w:ind w:left="1440" w:hanging="360"/>
      </w:pPr>
      <w:rPr>
        <w:rFonts w:ascii="Arial" w:eastAsia="Times New Roman" w:hAnsi="Arial" w:cs="Aria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083A481E"/>
    <w:multiLevelType w:val="hybridMultilevel"/>
    <w:tmpl w:val="BB3C790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09232742"/>
    <w:multiLevelType w:val="hybridMultilevel"/>
    <w:tmpl w:val="F266D01A"/>
    <w:lvl w:ilvl="0" w:tplc="0807000F">
      <w:start w:val="1"/>
      <w:numFmt w:val="decimal"/>
      <w:lvlText w:val="%1."/>
      <w:lvlJc w:val="left"/>
      <w:pPr>
        <w:tabs>
          <w:tab w:val="num" w:pos="720"/>
        </w:tabs>
        <w:ind w:left="720" w:hanging="360"/>
      </w:pPr>
    </w:lvl>
    <w:lvl w:ilvl="1" w:tplc="20C8242A">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0B3B7859"/>
    <w:multiLevelType w:val="hybridMultilevel"/>
    <w:tmpl w:val="D1765316"/>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0BCD6E9D"/>
    <w:multiLevelType w:val="hybridMultilevel"/>
    <w:tmpl w:val="9A54259A"/>
    <w:lvl w:ilvl="0" w:tplc="20C8242A">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822B4E"/>
    <w:multiLevelType w:val="hybridMultilevel"/>
    <w:tmpl w:val="22B8468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12963502"/>
    <w:multiLevelType w:val="hybridMultilevel"/>
    <w:tmpl w:val="8612D42A"/>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13D91BFE"/>
    <w:multiLevelType w:val="hybridMultilevel"/>
    <w:tmpl w:val="213450F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1AF27391"/>
    <w:multiLevelType w:val="hybridMultilevel"/>
    <w:tmpl w:val="573ACCF4"/>
    <w:lvl w:ilvl="0" w:tplc="20C8242A">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F8320C"/>
    <w:multiLevelType w:val="hybridMultilevel"/>
    <w:tmpl w:val="5A669218"/>
    <w:lvl w:ilvl="0" w:tplc="20C8242A">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BC792D"/>
    <w:multiLevelType w:val="hybridMultilevel"/>
    <w:tmpl w:val="2BD041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D65670"/>
    <w:multiLevelType w:val="hybridMultilevel"/>
    <w:tmpl w:val="A0683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05313D"/>
    <w:multiLevelType w:val="hybridMultilevel"/>
    <w:tmpl w:val="10BC498C"/>
    <w:lvl w:ilvl="0" w:tplc="F03A76C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56F130F"/>
    <w:multiLevelType w:val="hybridMultilevel"/>
    <w:tmpl w:val="C610036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36C0167B"/>
    <w:multiLevelType w:val="hybridMultilevel"/>
    <w:tmpl w:val="4FD41256"/>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3E103BBE"/>
    <w:multiLevelType w:val="hybridMultilevel"/>
    <w:tmpl w:val="4D82C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E05ECA"/>
    <w:multiLevelType w:val="hybridMultilevel"/>
    <w:tmpl w:val="6964C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6B1F37"/>
    <w:multiLevelType w:val="multilevel"/>
    <w:tmpl w:val="5880B5A2"/>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27" w15:restartNumberingAfterBreak="0">
    <w:nsid w:val="448D27E2"/>
    <w:multiLevelType w:val="hybridMultilevel"/>
    <w:tmpl w:val="789A08E4"/>
    <w:lvl w:ilvl="0" w:tplc="0807000F">
      <w:start w:val="1"/>
      <w:numFmt w:val="decimal"/>
      <w:lvlText w:val="%1."/>
      <w:lvlJc w:val="left"/>
      <w:pPr>
        <w:tabs>
          <w:tab w:val="num" w:pos="720"/>
        </w:tabs>
        <w:ind w:left="720" w:hanging="360"/>
      </w:pPr>
    </w:lvl>
    <w:lvl w:ilvl="1" w:tplc="0807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47AD0C45"/>
    <w:multiLevelType w:val="hybridMultilevel"/>
    <w:tmpl w:val="D1FEACF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5497667A"/>
    <w:multiLevelType w:val="hybridMultilevel"/>
    <w:tmpl w:val="6BCA84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EE527D"/>
    <w:multiLevelType w:val="hybridMultilevel"/>
    <w:tmpl w:val="96E0789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D9A1F53"/>
    <w:multiLevelType w:val="hybridMultilevel"/>
    <w:tmpl w:val="D236FD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2" w15:restartNumberingAfterBreak="0">
    <w:nsid w:val="5EF11876"/>
    <w:multiLevelType w:val="multilevel"/>
    <w:tmpl w:val="091E2D1C"/>
    <w:lvl w:ilvl="0">
      <w:start w:val="1"/>
      <w:numFmt w:val="bullet"/>
      <w:lvlText w:val=""/>
      <w:lvlJc w:val="left"/>
      <w:pPr>
        <w:tabs>
          <w:tab w:val="num" w:pos="567"/>
        </w:tabs>
        <w:ind w:left="283" w:hanging="283"/>
      </w:pPr>
      <w:rPr>
        <w:rFonts w:ascii="Symbol" w:hAnsi="Symbol" w:hint="default"/>
        <w:color w:val="auto"/>
        <w:sz w:val="18"/>
      </w:rPr>
    </w:lvl>
    <w:lvl w:ilvl="1">
      <w:start w:val="1"/>
      <w:numFmt w:val="bullet"/>
      <w:lvlText w:val=""/>
      <w:lvlJc w:val="left"/>
      <w:pPr>
        <w:tabs>
          <w:tab w:val="num" w:pos="567"/>
        </w:tabs>
        <w:ind w:left="567" w:hanging="283"/>
      </w:pPr>
      <w:rPr>
        <w:rFonts w:ascii="Symbol" w:hAnsi="Symbol" w:hint="default"/>
        <w:color w:val="auto"/>
        <w:sz w:val="18"/>
      </w:rPr>
    </w:lvl>
    <w:lvl w:ilvl="2">
      <w:start w:val="1"/>
      <w:numFmt w:val="bullet"/>
      <w:lvlText w:val=""/>
      <w:lvlJc w:val="left"/>
      <w:pPr>
        <w:tabs>
          <w:tab w:val="num" w:pos="850"/>
        </w:tabs>
        <w:ind w:left="850" w:hanging="283"/>
      </w:pPr>
      <w:rPr>
        <w:rFonts w:ascii="Symbol" w:hAnsi="Symbol" w:hint="default"/>
        <w:color w:val="auto"/>
        <w:sz w:val="18"/>
      </w:rPr>
    </w:lvl>
    <w:lvl w:ilvl="3">
      <w:start w:val="1"/>
      <w:numFmt w:val="bullet"/>
      <w:lvlText w:val="●"/>
      <w:lvlJc w:val="left"/>
      <w:pPr>
        <w:tabs>
          <w:tab w:val="num" w:pos="1134"/>
        </w:tabs>
        <w:ind w:left="1134" w:hanging="283"/>
      </w:pPr>
      <w:rPr>
        <w:rFonts w:ascii="StarSymbol" w:hAnsi="StarSymbol" w:cs="StarSymbol" w:hint="default"/>
        <w:sz w:val="18"/>
        <w:szCs w:val="18"/>
      </w:rPr>
    </w:lvl>
    <w:lvl w:ilvl="4">
      <w:start w:val="1"/>
      <w:numFmt w:val="bullet"/>
      <w:lvlText w:val="●"/>
      <w:lvlJc w:val="left"/>
      <w:pPr>
        <w:tabs>
          <w:tab w:val="num" w:pos="1417"/>
        </w:tabs>
        <w:ind w:left="1417" w:hanging="283"/>
      </w:pPr>
      <w:rPr>
        <w:rFonts w:ascii="StarSymbol" w:hAnsi="StarSymbol" w:cs="StarSymbol" w:hint="default"/>
        <w:sz w:val="18"/>
        <w:szCs w:val="18"/>
      </w:rPr>
    </w:lvl>
    <w:lvl w:ilvl="5">
      <w:start w:val="1"/>
      <w:numFmt w:val="bullet"/>
      <w:lvlText w:val="●"/>
      <w:lvlJc w:val="left"/>
      <w:pPr>
        <w:tabs>
          <w:tab w:val="num" w:pos="1701"/>
        </w:tabs>
        <w:ind w:left="1701" w:hanging="283"/>
      </w:pPr>
      <w:rPr>
        <w:rFonts w:ascii="StarSymbol" w:hAnsi="StarSymbol" w:cs="StarSymbol" w:hint="default"/>
        <w:sz w:val="18"/>
        <w:szCs w:val="18"/>
      </w:rPr>
    </w:lvl>
    <w:lvl w:ilvl="6">
      <w:start w:val="1"/>
      <w:numFmt w:val="bullet"/>
      <w:lvlText w:val="●"/>
      <w:lvlJc w:val="left"/>
      <w:pPr>
        <w:tabs>
          <w:tab w:val="num" w:pos="1984"/>
        </w:tabs>
        <w:ind w:left="1984" w:hanging="283"/>
      </w:pPr>
      <w:rPr>
        <w:rFonts w:ascii="StarSymbol" w:hAnsi="StarSymbol" w:cs="StarSymbol" w:hint="default"/>
        <w:sz w:val="18"/>
        <w:szCs w:val="18"/>
      </w:rPr>
    </w:lvl>
    <w:lvl w:ilvl="7">
      <w:start w:val="1"/>
      <w:numFmt w:val="bullet"/>
      <w:lvlText w:val="●"/>
      <w:lvlJc w:val="left"/>
      <w:pPr>
        <w:tabs>
          <w:tab w:val="num" w:pos="2268"/>
        </w:tabs>
        <w:ind w:left="2268" w:hanging="283"/>
      </w:pPr>
      <w:rPr>
        <w:rFonts w:ascii="StarSymbol" w:hAnsi="StarSymbol" w:cs="StarSymbol" w:hint="default"/>
        <w:sz w:val="18"/>
        <w:szCs w:val="18"/>
      </w:rPr>
    </w:lvl>
    <w:lvl w:ilvl="8">
      <w:start w:val="1"/>
      <w:numFmt w:val="bullet"/>
      <w:lvlText w:val="●"/>
      <w:lvlJc w:val="left"/>
      <w:pPr>
        <w:tabs>
          <w:tab w:val="num" w:pos="2551"/>
        </w:tabs>
        <w:ind w:left="2551" w:hanging="283"/>
      </w:pPr>
      <w:rPr>
        <w:rFonts w:ascii="StarSymbol" w:hAnsi="StarSymbol" w:cs="StarSymbol" w:hint="default"/>
        <w:sz w:val="18"/>
        <w:szCs w:val="18"/>
      </w:rPr>
    </w:lvl>
  </w:abstractNum>
  <w:abstractNum w:abstractNumId="33" w15:restartNumberingAfterBreak="0">
    <w:nsid w:val="62726C41"/>
    <w:multiLevelType w:val="hybridMultilevel"/>
    <w:tmpl w:val="C56E942A"/>
    <w:lvl w:ilvl="0" w:tplc="AA7ABCB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A3072A5"/>
    <w:multiLevelType w:val="hybridMultilevel"/>
    <w:tmpl w:val="0E54203A"/>
    <w:lvl w:ilvl="0" w:tplc="20C8242A">
      <w:start w:val="1"/>
      <w:numFmt w:val="bullet"/>
      <w:lvlText w:val=""/>
      <w:lvlJc w:val="left"/>
      <w:pPr>
        <w:tabs>
          <w:tab w:val="num" w:pos="1425"/>
        </w:tabs>
        <w:ind w:left="1425" w:hanging="360"/>
      </w:pPr>
      <w:rPr>
        <w:rFonts w:ascii="Symbol" w:hAnsi="Symbol" w:hint="default"/>
      </w:rPr>
    </w:lvl>
    <w:lvl w:ilvl="1" w:tplc="08070003" w:tentative="1">
      <w:start w:val="1"/>
      <w:numFmt w:val="bullet"/>
      <w:lvlText w:val="o"/>
      <w:lvlJc w:val="left"/>
      <w:pPr>
        <w:tabs>
          <w:tab w:val="num" w:pos="2145"/>
        </w:tabs>
        <w:ind w:left="2145" w:hanging="360"/>
      </w:pPr>
      <w:rPr>
        <w:rFonts w:ascii="Courier New" w:hAnsi="Courier New" w:cs="Courier New" w:hint="default"/>
      </w:rPr>
    </w:lvl>
    <w:lvl w:ilvl="2" w:tplc="08070005" w:tentative="1">
      <w:start w:val="1"/>
      <w:numFmt w:val="bullet"/>
      <w:lvlText w:val=""/>
      <w:lvlJc w:val="left"/>
      <w:pPr>
        <w:tabs>
          <w:tab w:val="num" w:pos="2865"/>
        </w:tabs>
        <w:ind w:left="2865" w:hanging="360"/>
      </w:pPr>
      <w:rPr>
        <w:rFonts w:ascii="Wingdings" w:hAnsi="Wingdings" w:hint="default"/>
      </w:rPr>
    </w:lvl>
    <w:lvl w:ilvl="3" w:tplc="08070001" w:tentative="1">
      <w:start w:val="1"/>
      <w:numFmt w:val="bullet"/>
      <w:lvlText w:val=""/>
      <w:lvlJc w:val="left"/>
      <w:pPr>
        <w:tabs>
          <w:tab w:val="num" w:pos="3585"/>
        </w:tabs>
        <w:ind w:left="3585" w:hanging="360"/>
      </w:pPr>
      <w:rPr>
        <w:rFonts w:ascii="Symbol" w:hAnsi="Symbol" w:hint="default"/>
      </w:rPr>
    </w:lvl>
    <w:lvl w:ilvl="4" w:tplc="08070003" w:tentative="1">
      <w:start w:val="1"/>
      <w:numFmt w:val="bullet"/>
      <w:lvlText w:val="o"/>
      <w:lvlJc w:val="left"/>
      <w:pPr>
        <w:tabs>
          <w:tab w:val="num" w:pos="4305"/>
        </w:tabs>
        <w:ind w:left="4305" w:hanging="360"/>
      </w:pPr>
      <w:rPr>
        <w:rFonts w:ascii="Courier New" w:hAnsi="Courier New" w:cs="Courier New" w:hint="default"/>
      </w:rPr>
    </w:lvl>
    <w:lvl w:ilvl="5" w:tplc="08070005" w:tentative="1">
      <w:start w:val="1"/>
      <w:numFmt w:val="bullet"/>
      <w:lvlText w:val=""/>
      <w:lvlJc w:val="left"/>
      <w:pPr>
        <w:tabs>
          <w:tab w:val="num" w:pos="5025"/>
        </w:tabs>
        <w:ind w:left="5025" w:hanging="360"/>
      </w:pPr>
      <w:rPr>
        <w:rFonts w:ascii="Wingdings" w:hAnsi="Wingdings" w:hint="default"/>
      </w:rPr>
    </w:lvl>
    <w:lvl w:ilvl="6" w:tplc="08070001" w:tentative="1">
      <w:start w:val="1"/>
      <w:numFmt w:val="bullet"/>
      <w:lvlText w:val=""/>
      <w:lvlJc w:val="left"/>
      <w:pPr>
        <w:tabs>
          <w:tab w:val="num" w:pos="5745"/>
        </w:tabs>
        <w:ind w:left="5745" w:hanging="360"/>
      </w:pPr>
      <w:rPr>
        <w:rFonts w:ascii="Symbol" w:hAnsi="Symbol" w:hint="default"/>
      </w:rPr>
    </w:lvl>
    <w:lvl w:ilvl="7" w:tplc="08070003" w:tentative="1">
      <w:start w:val="1"/>
      <w:numFmt w:val="bullet"/>
      <w:lvlText w:val="o"/>
      <w:lvlJc w:val="left"/>
      <w:pPr>
        <w:tabs>
          <w:tab w:val="num" w:pos="6465"/>
        </w:tabs>
        <w:ind w:left="6465" w:hanging="360"/>
      </w:pPr>
      <w:rPr>
        <w:rFonts w:ascii="Courier New" w:hAnsi="Courier New" w:cs="Courier New" w:hint="default"/>
      </w:rPr>
    </w:lvl>
    <w:lvl w:ilvl="8" w:tplc="08070005" w:tentative="1">
      <w:start w:val="1"/>
      <w:numFmt w:val="bullet"/>
      <w:lvlText w:val=""/>
      <w:lvlJc w:val="left"/>
      <w:pPr>
        <w:tabs>
          <w:tab w:val="num" w:pos="7185"/>
        </w:tabs>
        <w:ind w:left="7185" w:hanging="360"/>
      </w:pPr>
      <w:rPr>
        <w:rFonts w:ascii="Wingdings" w:hAnsi="Wingdings" w:hint="default"/>
      </w:rPr>
    </w:lvl>
  </w:abstractNum>
  <w:abstractNum w:abstractNumId="35" w15:restartNumberingAfterBreak="0">
    <w:nsid w:val="74B508CD"/>
    <w:multiLevelType w:val="hybridMultilevel"/>
    <w:tmpl w:val="E7EE5C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54F1603"/>
    <w:multiLevelType w:val="hybridMultilevel"/>
    <w:tmpl w:val="2D080FE4"/>
    <w:lvl w:ilvl="0" w:tplc="20C8242A">
      <w:start w:val="1"/>
      <w:numFmt w:val="bullet"/>
      <w:lvlText w:val=""/>
      <w:lvlJc w:val="left"/>
      <w:pPr>
        <w:tabs>
          <w:tab w:val="num" w:pos="1425"/>
        </w:tabs>
        <w:ind w:left="1425" w:hanging="360"/>
      </w:pPr>
      <w:rPr>
        <w:rFonts w:ascii="Symbol" w:hAnsi="Symbol" w:hint="default"/>
      </w:rPr>
    </w:lvl>
    <w:lvl w:ilvl="1" w:tplc="08070003" w:tentative="1">
      <w:start w:val="1"/>
      <w:numFmt w:val="bullet"/>
      <w:lvlText w:val="o"/>
      <w:lvlJc w:val="left"/>
      <w:pPr>
        <w:tabs>
          <w:tab w:val="num" w:pos="2145"/>
        </w:tabs>
        <w:ind w:left="2145" w:hanging="360"/>
      </w:pPr>
      <w:rPr>
        <w:rFonts w:ascii="Courier New" w:hAnsi="Courier New" w:cs="Courier New" w:hint="default"/>
      </w:rPr>
    </w:lvl>
    <w:lvl w:ilvl="2" w:tplc="08070005" w:tentative="1">
      <w:start w:val="1"/>
      <w:numFmt w:val="bullet"/>
      <w:lvlText w:val=""/>
      <w:lvlJc w:val="left"/>
      <w:pPr>
        <w:tabs>
          <w:tab w:val="num" w:pos="2865"/>
        </w:tabs>
        <w:ind w:left="2865" w:hanging="360"/>
      </w:pPr>
      <w:rPr>
        <w:rFonts w:ascii="Wingdings" w:hAnsi="Wingdings" w:hint="default"/>
      </w:rPr>
    </w:lvl>
    <w:lvl w:ilvl="3" w:tplc="08070001" w:tentative="1">
      <w:start w:val="1"/>
      <w:numFmt w:val="bullet"/>
      <w:lvlText w:val=""/>
      <w:lvlJc w:val="left"/>
      <w:pPr>
        <w:tabs>
          <w:tab w:val="num" w:pos="3585"/>
        </w:tabs>
        <w:ind w:left="3585" w:hanging="360"/>
      </w:pPr>
      <w:rPr>
        <w:rFonts w:ascii="Symbol" w:hAnsi="Symbol" w:hint="default"/>
      </w:rPr>
    </w:lvl>
    <w:lvl w:ilvl="4" w:tplc="08070003" w:tentative="1">
      <w:start w:val="1"/>
      <w:numFmt w:val="bullet"/>
      <w:lvlText w:val="o"/>
      <w:lvlJc w:val="left"/>
      <w:pPr>
        <w:tabs>
          <w:tab w:val="num" w:pos="4305"/>
        </w:tabs>
        <w:ind w:left="4305" w:hanging="360"/>
      </w:pPr>
      <w:rPr>
        <w:rFonts w:ascii="Courier New" w:hAnsi="Courier New" w:cs="Courier New" w:hint="default"/>
      </w:rPr>
    </w:lvl>
    <w:lvl w:ilvl="5" w:tplc="08070005" w:tentative="1">
      <w:start w:val="1"/>
      <w:numFmt w:val="bullet"/>
      <w:lvlText w:val=""/>
      <w:lvlJc w:val="left"/>
      <w:pPr>
        <w:tabs>
          <w:tab w:val="num" w:pos="5025"/>
        </w:tabs>
        <w:ind w:left="5025" w:hanging="360"/>
      </w:pPr>
      <w:rPr>
        <w:rFonts w:ascii="Wingdings" w:hAnsi="Wingdings" w:hint="default"/>
      </w:rPr>
    </w:lvl>
    <w:lvl w:ilvl="6" w:tplc="08070001" w:tentative="1">
      <w:start w:val="1"/>
      <w:numFmt w:val="bullet"/>
      <w:lvlText w:val=""/>
      <w:lvlJc w:val="left"/>
      <w:pPr>
        <w:tabs>
          <w:tab w:val="num" w:pos="5745"/>
        </w:tabs>
        <w:ind w:left="5745" w:hanging="360"/>
      </w:pPr>
      <w:rPr>
        <w:rFonts w:ascii="Symbol" w:hAnsi="Symbol" w:hint="default"/>
      </w:rPr>
    </w:lvl>
    <w:lvl w:ilvl="7" w:tplc="08070003" w:tentative="1">
      <w:start w:val="1"/>
      <w:numFmt w:val="bullet"/>
      <w:lvlText w:val="o"/>
      <w:lvlJc w:val="left"/>
      <w:pPr>
        <w:tabs>
          <w:tab w:val="num" w:pos="6465"/>
        </w:tabs>
        <w:ind w:left="6465" w:hanging="360"/>
      </w:pPr>
      <w:rPr>
        <w:rFonts w:ascii="Courier New" w:hAnsi="Courier New" w:cs="Courier New" w:hint="default"/>
      </w:rPr>
    </w:lvl>
    <w:lvl w:ilvl="8" w:tplc="08070005" w:tentative="1">
      <w:start w:val="1"/>
      <w:numFmt w:val="bullet"/>
      <w:lvlText w:val=""/>
      <w:lvlJc w:val="left"/>
      <w:pPr>
        <w:tabs>
          <w:tab w:val="num" w:pos="7185"/>
        </w:tabs>
        <w:ind w:left="7185" w:hanging="360"/>
      </w:pPr>
      <w:rPr>
        <w:rFonts w:ascii="Wingdings" w:hAnsi="Wingdings" w:hint="default"/>
      </w:rPr>
    </w:lvl>
  </w:abstractNum>
  <w:abstractNum w:abstractNumId="37" w15:restartNumberingAfterBreak="0">
    <w:nsid w:val="756505B8"/>
    <w:multiLevelType w:val="hybridMultilevel"/>
    <w:tmpl w:val="FD229FC8"/>
    <w:lvl w:ilvl="0" w:tplc="0807000F">
      <w:start w:val="1"/>
      <w:numFmt w:val="decimal"/>
      <w:lvlText w:val="%1."/>
      <w:lvlJc w:val="left"/>
      <w:pPr>
        <w:tabs>
          <w:tab w:val="num" w:pos="720"/>
        </w:tabs>
        <w:ind w:left="720" w:hanging="360"/>
      </w:pPr>
    </w:lvl>
    <w:lvl w:ilvl="1" w:tplc="20C8242A">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8" w15:restartNumberingAfterBreak="0">
    <w:nsid w:val="7A490EB9"/>
    <w:multiLevelType w:val="hybridMultilevel"/>
    <w:tmpl w:val="7764A382"/>
    <w:lvl w:ilvl="0" w:tplc="A9CEBE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C593CBB"/>
    <w:multiLevelType w:val="hybridMultilevel"/>
    <w:tmpl w:val="3454F3F2"/>
    <w:lvl w:ilvl="0" w:tplc="0807000F">
      <w:start w:val="1"/>
      <w:numFmt w:val="decimal"/>
      <w:lvlText w:val="%1."/>
      <w:lvlJc w:val="left"/>
      <w:pPr>
        <w:tabs>
          <w:tab w:val="num" w:pos="720"/>
        </w:tabs>
        <w:ind w:left="720" w:hanging="360"/>
      </w:pPr>
    </w:lvl>
    <w:lvl w:ilvl="1" w:tplc="20C8242A">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0" w15:restartNumberingAfterBreak="0">
    <w:nsid w:val="7F8D2855"/>
    <w:multiLevelType w:val="hybridMultilevel"/>
    <w:tmpl w:val="11B247E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9"/>
  </w:num>
  <w:num w:numId="3">
    <w:abstractNumId w:val="12"/>
  </w:num>
  <w:num w:numId="4">
    <w:abstractNumId w:val="24"/>
  </w:num>
  <w:num w:numId="5">
    <w:abstractNumId w:val="25"/>
  </w:num>
  <w:num w:numId="6">
    <w:abstractNumId w:val="20"/>
  </w:num>
  <w:num w:numId="7">
    <w:abstractNumId w:val="19"/>
  </w:num>
  <w:num w:numId="8">
    <w:abstractNumId w:val="23"/>
  </w:num>
  <w:num w:numId="9">
    <w:abstractNumId w:val="30"/>
  </w:num>
  <w:num w:numId="10">
    <w:abstractNumId w:val="11"/>
  </w:num>
  <w:num w:numId="11">
    <w:abstractNumId w:val="28"/>
  </w:num>
  <w:num w:numId="12">
    <w:abstractNumId w:val="22"/>
  </w:num>
  <w:num w:numId="13">
    <w:abstractNumId w:val="27"/>
  </w:num>
  <w:num w:numId="14">
    <w:abstractNumId w:val="14"/>
  </w:num>
  <w:num w:numId="15">
    <w:abstractNumId w:val="40"/>
  </w:num>
  <w:num w:numId="16">
    <w:abstractNumId w:val="37"/>
  </w:num>
  <w:num w:numId="17">
    <w:abstractNumId w:val="9"/>
  </w:num>
  <w:num w:numId="18">
    <w:abstractNumId w:val="17"/>
  </w:num>
  <w:num w:numId="19">
    <w:abstractNumId w:val="8"/>
  </w:num>
  <w:num w:numId="20">
    <w:abstractNumId w:val="36"/>
  </w:num>
  <w:num w:numId="21">
    <w:abstractNumId w:val="39"/>
  </w:num>
  <w:num w:numId="22">
    <w:abstractNumId w:val="13"/>
  </w:num>
  <w:num w:numId="23">
    <w:abstractNumId w:val="10"/>
  </w:num>
  <w:num w:numId="24">
    <w:abstractNumId w:val="18"/>
  </w:num>
  <w:num w:numId="25">
    <w:abstractNumId w:val="5"/>
  </w:num>
  <w:num w:numId="26">
    <w:abstractNumId w:val="34"/>
  </w:num>
  <w:num w:numId="27">
    <w:abstractNumId w:val="31"/>
  </w:num>
  <w:num w:numId="28">
    <w:abstractNumId w:val="16"/>
  </w:num>
  <w:num w:numId="29">
    <w:abstractNumId w:val="15"/>
  </w:num>
  <w:num w:numId="30">
    <w:abstractNumId w:val="7"/>
  </w:num>
  <w:num w:numId="31">
    <w:abstractNumId w:val="2"/>
  </w:num>
  <w:num w:numId="32">
    <w:abstractNumId w:val="0"/>
  </w:num>
  <w:num w:numId="33">
    <w:abstractNumId w:val="3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3"/>
  </w:num>
  <w:num w:numId="43">
    <w:abstractNumId w:val="38"/>
  </w:num>
  <w:num w:numId="4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95"/>
    <w:rsid w:val="00006DA3"/>
    <w:rsid w:val="00012010"/>
    <w:rsid w:val="00016BCE"/>
    <w:rsid w:val="00026B1D"/>
    <w:rsid w:val="00026C3D"/>
    <w:rsid w:val="000404F1"/>
    <w:rsid w:val="00046D6A"/>
    <w:rsid w:val="000526D0"/>
    <w:rsid w:val="00054470"/>
    <w:rsid w:val="00056499"/>
    <w:rsid w:val="00063DF9"/>
    <w:rsid w:val="000710A9"/>
    <w:rsid w:val="00077169"/>
    <w:rsid w:val="0009375B"/>
    <w:rsid w:val="00096244"/>
    <w:rsid w:val="000A07C1"/>
    <w:rsid w:val="000A0DDD"/>
    <w:rsid w:val="000B5053"/>
    <w:rsid w:val="000F0339"/>
    <w:rsid w:val="000F15BF"/>
    <w:rsid w:val="001237A4"/>
    <w:rsid w:val="00124AC9"/>
    <w:rsid w:val="001275E2"/>
    <w:rsid w:val="00141BC4"/>
    <w:rsid w:val="001462E0"/>
    <w:rsid w:val="00150F6B"/>
    <w:rsid w:val="001660E4"/>
    <w:rsid w:val="001670F8"/>
    <w:rsid w:val="00170A5C"/>
    <w:rsid w:val="00180FEE"/>
    <w:rsid w:val="00195069"/>
    <w:rsid w:val="001955CA"/>
    <w:rsid w:val="001B4A63"/>
    <w:rsid w:val="001D2CDF"/>
    <w:rsid w:val="001E2D2A"/>
    <w:rsid w:val="001E34CE"/>
    <w:rsid w:val="001E55D3"/>
    <w:rsid w:val="001E5B7D"/>
    <w:rsid w:val="001F2C00"/>
    <w:rsid w:val="0023560B"/>
    <w:rsid w:val="002473FE"/>
    <w:rsid w:val="00256A8C"/>
    <w:rsid w:val="00264C72"/>
    <w:rsid w:val="00291B7F"/>
    <w:rsid w:val="00295BEE"/>
    <w:rsid w:val="002A6607"/>
    <w:rsid w:val="002B5FF6"/>
    <w:rsid w:val="002D2E08"/>
    <w:rsid w:val="002D36ED"/>
    <w:rsid w:val="002E0546"/>
    <w:rsid w:val="002E22D7"/>
    <w:rsid w:val="00301EAA"/>
    <w:rsid w:val="003136A9"/>
    <w:rsid w:val="003161C7"/>
    <w:rsid w:val="00321114"/>
    <w:rsid w:val="003329B2"/>
    <w:rsid w:val="00345EEB"/>
    <w:rsid w:val="00350B28"/>
    <w:rsid w:val="003607DE"/>
    <w:rsid w:val="00365448"/>
    <w:rsid w:val="003705D5"/>
    <w:rsid w:val="0038139B"/>
    <w:rsid w:val="00384648"/>
    <w:rsid w:val="00385C8C"/>
    <w:rsid w:val="00391630"/>
    <w:rsid w:val="003A023E"/>
    <w:rsid w:val="003C5F95"/>
    <w:rsid w:val="003D66FC"/>
    <w:rsid w:val="003E3235"/>
    <w:rsid w:val="003E339E"/>
    <w:rsid w:val="003E690D"/>
    <w:rsid w:val="003F5DAC"/>
    <w:rsid w:val="00405C43"/>
    <w:rsid w:val="00406A46"/>
    <w:rsid w:val="004146B5"/>
    <w:rsid w:val="0043758F"/>
    <w:rsid w:val="004534C1"/>
    <w:rsid w:val="00464616"/>
    <w:rsid w:val="004666B3"/>
    <w:rsid w:val="00467C11"/>
    <w:rsid w:val="004B4136"/>
    <w:rsid w:val="004B5D8B"/>
    <w:rsid w:val="004B5F1E"/>
    <w:rsid w:val="004B6F5B"/>
    <w:rsid w:val="004C13D1"/>
    <w:rsid w:val="004C67A7"/>
    <w:rsid w:val="00522073"/>
    <w:rsid w:val="00534378"/>
    <w:rsid w:val="005359A5"/>
    <w:rsid w:val="00544860"/>
    <w:rsid w:val="00555A76"/>
    <w:rsid w:val="00577FD6"/>
    <w:rsid w:val="00581476"/>
    <w:rsid w:val="0058562F"/>
    <w:rsid w:val="005879F3"/>
    <w:rsid w:val="00591985"/>
    <w:rsid w:val="005A5214"/>
    <w:rsid w:val="005F0764"/>
    <w:rsid w:val="00603432"/>
    <w:rsid w:val="006077FA"/>
    <w:rsid w:val="00613EFB"/>
    <w:rsid w:val="006154FE"/>
    <w:rsid w:val="00620DC3"/>
    <w:rsid w:val="00634BEA"/>
    <w:rsid w:val="006373E5"/>
    <w:rsid w:val="00646885"/>
    <w:rsid w:val="006512EF"/>
    <w:rsid w:val="0066309D"/>
    <w:rsid w:val="00670A24"/>
    <w:rsid w:val="006A1F30"/>
    <w:rsid w:val="006A465C"/>
    <w:rsid w:val="006B20B5"/>
    <w:rsid w:val="006C7046"/>
    <w:rsid w:val="006D3C93"/>
    <w:rsid w:val="00705555"/>
    <w:rsid w:val="00712EDD"/>
    <w:rsid w:val="00736465"/>
    <w:rsid w:val="007428F4"/>
    <w:rsid w:val="00745CC3"/>
    <w:rsid w:val="007478EB"/>
    <w:rsid w:val="007554F2"/>
    <w:rsid w:val="007572E7"/>
    <w:rsid w:val="00770F73"/>
    <w:rsid w:val="00796773"/>
    <w:rsid w:val="007A5EDD"/>
    <w:rsid w:val="007B26DA"/>
    <w:rsid w:val="007B5F64"/>
    <w:rsid w:val="007D23CC"/>
    <w:rsid w:val="007D313C"/>
    <w:rsid w:val="007D45AB"/>
    <w:rsid w:val="007D7F54"/>
    <w:rsid w:val="00800899"/>
    <w:rsid w:val="00801A35"/>
    <w:rsid w:val="008079DD"/>
    <w:rsid w:val="00810221"/>
    <w:rsid w:val="0084127E"/>
    <w:rsid w:val="00854EAC"/>
    <w:rsid w:val="00861EBA"/>
    <w:rsid w:val="008679AC"/>
    <w:rsid w:val="008737A6"/>
    <w:rsid w:val="00890F1E"/>
    <w:rsid w:val="00897197"/>
    <w:rsid w:val="008A340A"/>
    <w:rsid w:val="008B0A55"/>
    <w:rsid w:val="008B1859"/>
    <w:rsid w:val="008B7E31"/>
    <w:rsid w:val="008C2B94"/>
    <w:rsid w:val="008C69EF"/>
    <w:rsid w:val="008D7336"/>
    <w:rsid w:val="008E336A"/>
    <w:rsid w:val="008F7685"/>
    <w:rsid w:val="00905308"/>
    <w:rsid w:val="00907239"/>
    <w:rsid w:val="00912EC8"/>
    <w:rsid w:val="00914E67"/>
    <w:rsid w:val="009176AD"/>
    <w:rsid w:val="00920F0D"/>
    <w:rsid w:val="00933085"/>
    <w:rsid w:val="0094567A"/>
    <w:rsid w:val="00946A09"/>
    <w:rsid w:val="00991F24"/>
    <w:rsid w:val="009A3E64"/>
    <w:rsid w:val="009B433D"/>
    <w:rsid w:val="009C5E36"/>
    <w:rsid w:val="009D0EA9"/>
    <w:rsid w:val="009D77C7"/>
    <w:rsid w:val="009E0AE4"/>
    <w:rsid w:val="009E3A56"/>
    <w:rsid w:val="009E61CB"/>
    <w:rsid w:val="009F7DF5"/>
    <w:rsid w:val="00A02613"/>
    <w:rsid w:val="00A10D31"/>
    <w:rsid w:val="00A1308B"/>
    <w:rsid w:val="00A25C3B"/>
    <w:rsid w:val="00A25C6D"/>
    <w:rsid w:val="00A321DE"/>
    <w:rsid w:val="00A34401"/>
    <w:rsid w:val="00A36204"/>
    <w:rsid w:val="00A40DF8"/>
    <w:rsid w:val="00A425AF"/>
    <w:rsid w:val="00A43E15"/>
    <w:rsid w:val="00A45CCA"/>
    <w:rsid w:val="00A50F39"/>
    <w:rsid w:val="00A61F44"/>
    <w:rsid w:val="00A73182"/>
    <w:rsid w:val="00A779D2"/>
    <w:rsid w:val="00A810A7"/>
    <w:rsid w:val="00A81B3A"/>
    <w:rsid w:val="00A831ED"/>
    <w:rsid w:val="00A86B32"/>
    <w:rsid w:val="00A955D1"/>
    <w:rsid w:val="00A95A2E"/>
    <w:rsid w:val="00AA6431"/>
    <w:rsid w:val="00AB1E8B"/>
    <w:rsid w:val="00AB74F0"/>
    <w:rsid w:val="00AC4381"/>
    <w:rsid w:val="00AF4095"/>
    <w:rsid w:val="00AF468C"/>
    <w:rsid w:val="00B109F3"/>
    <w:rsid w:val="00B21585"/>
    <w:rsid w:val="00B2706E"/>
    <w:rsid w:val="00B33A74"/>
    <w:rsid w:val="00B447A2"/>
    <w:rsid w:val="00B474B6"/>
    <w:rsid w:val="00B51A12"/>
    <w:rsid w:val="00B523E0"/>
    <w:rsid w:val="00B577AA"/>
    <w:rsid w:val="00B717D8"/>
    <w:rsid w:val="00B7638E"/>
    <w:rsid w:val="00B87432"/>
    <w:rsid w:val="00B921FA"/>
    <w:rsid w:val="00BA4F29"/>
    <w:rsid w:val="00BB0CC3"/>
    <w:rsid w:val="00BC21CA"/>
    <w:rsid w:val="00BD3C41"/>
    <w:rsid w:val="00BE1968"/>
    <w:rsid w:val="00BF3EC1"/>
    <w:rsid w:val="00BF4EEB"/>
    <w:rsid w:val="00BF7946"/>
    <w:rsid w:val="00C2756C"/>
    <w:rsid w:val="00C301F1"/>
    <w:rsid w:val="00C4776C"/>
    <w:rsid w:val="00C570E9"/>
    <w:rsid w:val="00C71366"/>
    <w:rsid w:val="00C72CD0"/>
    <w:rsid w:val="00C777C6"/>
    <w:rsid w:val="00C77D27"/>
    <w:rsid w:val="00C8035E"/>
    <w:rsid w:val="00CA5830"/>
    <w:rsid w:val="00CE0983"/>
    <w:rsid w:val="00CF6CE7"/>
    <w:rsid w:val="00D05C24"/>
    <w:rsid w:val="00D07B86"/>
    <w:rsid w:val="00D11AD9"/>
    <w:rsid w:val="00D20475"/>
    <w:rsid w:val="00D20E9B"/>
    <w:rsid w:val="00D432E4"/>
    <w:rsid w:val="00D45578"/>
    <w:rsid w:val="00D671E7"/>
    <w:rsid w:val="00D85881"/>
    <w:rsid w:val="00D97176"/>
    <w:rsid w:val="00DB036B"/>
    <w:rsid w:val="00DC73CB"/>
    <w:rsid w:val="00DD72B8"/>
    <w:rsid w:val="00DE1B26"/>
    <w:rsid w:val="00DE5661"/>
    <w:rsid w:val="00E0669D"/>
    <w:rsid w:val="00E14713"/>
    <w:rsid w:val="00E2054D"/>
    <w:rsid w:val="00E22F46"/>
    <w:rsid w:val="00E4107D"/>
    <w:rsid w:val="00E434A0"/>
    <w:rsid w:val="00E63F5A"/>
    <w:rsid w:val="00E64E3A"/>
    <w:rsid w:val="00E87068"/>
    <w:rsid w:val="00E903C3"/>
    <w:rsid w:val="00EA1B3F"/>
    <w:rsid w:val="00EA3609"/>
    <w:rsid w:val="00EA7CE8"/>
    <w:rsid w:val="00EB3FA2"/>
    <w:rsid w:val="00EC0FB4"/>
    <w:rsid w:val="00EC2911"/>
    <w:rsid w:val="00EC2D68"/>
    <w:rsid w:val="00EF0F35"/>
    <w:rsid w:val="00EF5989"/>
    <w:rsid w:val="00F015ED"/>
    <w:rsid w:val="00F42754"/>
    <w:rsid w:val="00F4666A"/>
    <w:rsid w:val="00F54751"/>
    <w:rsid w:val="00F60104"/>
    <w:rsid w:val="00F6131E"/>
    <w:rsid w:val="00F83899"/>
    <w:rsid w:val="00F84958"/>
    <w:rsid w:val="00F96A98"/>
    <w:rsid w:val="00FA7FD9"/>
    <w:rsid w:val="00FC601C"/>
    <w:rsid w:val="00FC65F1"/>
    <w:rsid w:val="00FD230B"/>
    <w:rsid w:val="00FD587B"/>
    <w:rsid w:val="00FF45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C8004E"/>
  <w15:docId w15:val="{D87900E9-F74C-4125-959F-0C2A379B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hAnsi="Arial"/>
      <w:sz w:val="22"/>
      <w:lang w:val="de-DE" w:eastAsia="he-IL" w:bidi="he-IL"/>
    </w:rPr>
  </w:style>
  <w:style w:type="paragraph" w:styleId="berschrift1">
    <w:name w:val="heading 1"/>
    <w:basedOn w:val="Standard"/>
    <w:next w:val="Standard"/>
    <w:link w:val="berschrift1Zchn"/>
    <w:qFormat/>
    <w:rsid w:val="000526D0"/>
    <w:pPr>
      <w:keepNext/>
      <w:spacing w:before="480" w:after="160"/>
      <w:outlineLvl w:val="0"/>
    </w:pPr>
    <w:rPr>
      <w:b/>
      <w:color w:val="00B050"/>
      <w:sz w:val="28"/>
    </w:rPr>
  </w:style>
  <w:style w:type="paragraph" w:styleId="berschrift2">
    <w:name w:val="heading 2"/>
    <w:basedOn w:val="Standard"/>
    <w:next w:val="Standard"/>
    <w:qFormat/>
    <w:rsid w:val="001E55D3"/>
    <w:pPr>
      <w:keepNext/>
      <w:spacing w:before="240"/>
      <w:outlineLvl w:val="1"/>
    </w:pPr>
    <w:rPr>
      <w:b/>
      <w:color w:val="FFFFFF" w:themeColor="background1"/>
      <w:sz w:val="28"/>
    </w:rPr>
  </w:style>
  <w:style w:type="paragraph" w:styleId="berschrift3">
    <w:name w:val="heading 3"/>
    <w:basedOn w:val="Standard"/>
    <w:next w:val="Standard"/>
    <w:qFormat/>
    <w:pPr>
      <w:keepNext/>
      <w:spacing w:before="240"/>
      <w:outlineLvl w:val="2"/>
    </w:pPr>
    <w:rPr>
      <w:b/>
      <w:sz w:val="24"/>
    </w:rPr>
  </w:style>
  <w:style w:type="paragraph" w:styleId="berschrift4">
    <w:name w:val="heading 4"/>
    <w:basedOn w:val="Standard"/>
    <w:next w:val="Standard"/>
    <w:qFormat/>
    <w:pPr>
      <w:keepNext/>
      <w:spacing w:before="240"/>
      <w:outlineLvl w:val="3"/>
    </w:pPr>
    <w:rPr>
      <w:b/>
    </w:rPr>
  </w:style>
  <w:style w:type="paragraph" w:styleId="berschrift5">
    <w:name w:val="heading 5"/>
    <w:basedOn w:val="Standard"/>
    <w:next w:val="Standard"/>
    <w:qFormat/>
    <w:pPr>
      <w:spacing w:before="120"/>
      <w:outlineLvl w:val="4"/>
    </w:pPr>
    <w:rPr>
      <w:b/>
      <w:i/>
    </w:rPr>
  </w:style>
  <w:style w:type="paragraph" w:styleId="berschrift6">
    <w:name w:val="heading 6"/>
    <w:basedOn w:val="Standard"/>
    <w:next w:val="Standard"/>
    <w:qFormat/>
    <w:pPr>
      <w:spacing w:before="120" w:after="60"/>
      <w:outlineLvl w:val="5"/>
    </w:pPr>
    <w:rPr>
      <w:i/>
    </w:rPr>
  </w:style>
  <w:style w:type="paragraph" w:styleId="berschrift7">
    <w:name w:val="heading 7"/>
    <w:basedOn w:val="Standard"/>
    <w:next w:val="Standard"/>
    <w:qFormat/>
    <w:pPr>
      <w:spacing w:before="120" w:after="60"/>
      <w:outlineLvl w:val="6"/>
    </w:pPr>
    <w:rPr>
      <w:i/>
    </w:rPr>
  </w:style>
  <w:style w:type="paragraph" w:styleId="berschrift8">
    <w:name w:val="heading 8"/>
    <w:basedOn w:val="Standard"/>
    <w:next w:val="Standard"/>
    <w:qFormat/>
    <w:pPr>
      <w:spacing w:before="120" w:after="60"/>
      <w:outlineLvl w:val="7"/>
    </w:pPr>
    <w:rPr>
      <w:i/>
    </w:rPr>
  </w:style>
  <w:style w:type="paragraph" w:styleId="berschrift9">
    <w:name w:val="heading 9"/>
    <w:basedOn w:val="Standard"/>
    <w:next w:val="Standard"/>
    <w:qFormat/>
    <w:pPr>
      <w:spacing w:before="12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WW-Absatz-Standardschriftart"/>
    <w:rPr>
      <w:rFonts w:ascii="Arial" w:hAnsi="Arial"/>
      <w:sz w:val="16"/>
    </w:rPr>
  </w:style>
  <w:style w:type="character" w:customStyle="1" w:styleId="Aufzhlungszeichen1">
    <w:name w:val="Aufzählungszeichen1"/>
    <w:rPr>
      <w:rFonts w:ascii="StarSymbol" w:eastAsia="StarSymbol" w:hAnsi="StarSymbol" w:cs="StarSymbol"/>
      <w:sz w:val="18"/>
      <w:szCs w:val="18"/>
    </w:rPr>
  </w:style>
  <w:style w:type="character" w:styleId="Hyperlink">
    <w:name w:val="Hyperlink"/>
    <w:basedOn w:val="WW-Absatz-Standardschriftart"/>
    <w:semiHidden/>
    <w:rPr>
      <w:color w:val="0000FF"/>
      <w:u w:val="single"/>
    </w:rPr>
  </w:style>
  <w:style w:type="character" w:styleId="BesuchterLink">
    <w:name w:val="FollowedHyperlink"/>
    <w:basedOn w:val="WW-Absatz-Standardschriftart"/>
    <w:semiHidden/>
    <w:rPr>
      <w:color w:val="800080"/>
      <w:u w:val="single"/>
    </w:rPr>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Wingdings 3" w:hAnsi="Wingdings 3"/>
      <w:color w:val="999999"/>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color w:val="999999"/>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Wingdings 3" w:hAnsi="Wingdings 3"/>
      <w:color w:val="999999"/>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Wingdings" w:hAnsi="Wingdings"/>
      <w:color w:val="999999"/>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0">
    <w:name w:val="WW8Num20z0"/>
    <w:rPr>
      <w:i w:val="0"/>
    </w:rPr>
  </w:style>
  <w:style w:type="character" w:customStyle="1" w:styleId="WW-Absatz-Standardschriftart">
    <w:name w:val="WW-Absatz-Standardschriftart"/>
  </w:style>
  <w:style w:type="character" w:customStyle="1" w:styleId="Dateinamen">
    <w:name w:val="Dateinamen"/>
    <w:basedOn w:val="WW-Absatz-Standardschriftart"/>
    <w:rPr>
      <w:rFonts w:ascii="Courier" w:hAnsi="Courier"/>
      <w:caps/>
      <w:sz w:val="22"/>
    </w:rPr>
  </w:style>
  <w:style w:type="character" w:customStyle="1" w:styleId="Befehl">
    <w:name w:val="Befehl"/>
    <w:basedOn w:val="Dateinamen"/>
    <w:rPr>
      <w:rFonts w:ascii="Courier" w:hAnsi="Courier"/>
      <w:b/>
      <w:caps/>
      <w:sz w:val="22"/>
      <w:lang w:val="en-GB"/>
    </w:rPr>
  </w:style>
  <w:style w:type="character" w:customStyle="1" w:styleId="Spaltenberschrift">
    <w:name w:val="Spaltenüberschrift"/>
    <w:basedOn w:val="WW-Absatz-Standardschriftart"/>
    <w:rPr>
      <w:color w:val="FFFFFF"/>
      <w:shd w:val="clear" w:color="auto" w:fill="000000"/>
      <w:lang w:val="de-CH"/>
    </w:rPr>
  </w:style>
  <w:style w:type="paragraph" w:styleId="Textkrper">
    <w:name w:val="Body Text"/>
    <w:basedOn w:val="Standard"/>
    <w:semiHidden/>
    <w:rPr>
      <w:rFonts w:ascii="Courier" w:hAnsi="Courier"/>
      <w:lang w:val="de-CH"/>
    </w:rPr>
  </w:style>
  <w:style w:type="paragraph" w:customStyle="1" w:styleId="berschrift">
    <w:name w:val="Überschrift"/>
    <w:basedOn w:val="Standard"/>
    <w:next w:val="Textkrper"/>
    <w:rsid w:val="00DE1B26"/>
    <w:pPr>
      <w:keepNext/>
      <w:spacing w:before="240" w:after="120"/>
    </w:pPr>
    <w:rPr>
      <w:rFonts w:ascii="Albany" w:eastAsia="Mincho" w:hAnsi="Albany" w:cs="Lucidasans"/>
      <w:color w:val="B2A1C7" w:themeColor="accent4" w:themeTint="99"/>
      <w:sz w:val="28"/>
      <w:szCs w:val="28"/>
    </w:rPr>
  </w:style>
  <w:style w:type="paragraph" w:styleId="Liste">
    <w:name w:val="List"/>
    <w:basedOn w:val="Textkrper"/>
    <w:semiHidden/>
    <w:rPr>
      <w:rFonts w:cs="Lucidasans"/>
    </w:rPr>
  </w:style>
  <w:style w:type="paragraph" w:customStyle="1" w:styleId="Aufzhlung1">
    <w:name w:val="Aufzählung 1"/>
    <w:basedOn w:val="Liste"/>
    <w:pPr>
      <w:spacing w:after="120"/>
      <w:ind w:left="283" w:hanging="283"/>
    </w:pPr>
  </w:style>
  <w:style w:type="paragraph" w:customStyle="1" w:styleId="Aufzhlung2">
    <w:name w:val="Aufzählung 2"/>
    <w:basedOn w:val="Liste"/>
    <w:pPr>
      <w:spacing w:after="120"/>
      <w:ind w:left="567" w:hanging="283"/>
    </w:pPr>
  </w:style>
  <w:style w:type="paragraph" w:styleId="Kopfzeile">
    <w:name w:val="header"/>
    <w:basedOn w:val="Standard"/>
    <w:link w:val="KopfzeileZchn"/>
    <w:pPr>
      <w:pBdr>
        <w:bottom w:val="single" w:sz="1" w:space="1" w:color="000000"/>
      </w:pBdr>
      <w:tabs>
        <w:tab w:val="center" w:pos="4536"/>
        <w:tab w:val="right" w:pos="9072"/>
      </w:tabs>
    </w:pPr>
  </w:style>
  <w:style w:type="paragraph" w:styleId="Fuzeile">
    <w:name w:val="footer"/>
    <w:basedOn w:val="Standard"/>
    <w:link w:val="FuzeileZchn"/>
    <w:pPr>
      <w:pBdr>
        <w:top w:val="single" w:sz="1" w:space="2" w:color="000000"/>
      </w:pBdr>
      <w:tabs>
        <w:tab w:val="center" w:pos="4820"/>
        <w:tab w:val="right" w:pos="9356"/>
      </w:tabs>
    </w:pPr>
    <w:rPr>
      <w:rFonts w:cs="Arial"/>
      <w:sz w:val="16"/>
    </w:r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bCs/>
      <w:i/>
      <w:iCs/>
    </w:rPr>
  </w:style>
  <w:style w:type="paragraph" w:styleId="Beschriftung">
    <w:name w:val="caption"/>
    <w:basedOn w:val="Standard"/>
    <w:qFormat/>
    <w:pPr>
      <w:suppressLineNumbers/>
      <w:spacing w:before="120" w:after="120"/>
    </w:pPr>
    <w:rPr>
      <w:rFonts w:cs="Lucidasans"/>
      <w:i/>
      <w:iCs/>
      <w:sz w:val="20"/>
    </w:rPr>
  </w:style>
  <w:style w:type="paragraph" w:customStyle="1" w:styleId="Tabelle">
    <w:name w:val="Tabelle"/>
    <w:basedOn w:val="Beschriftung"/>
  </w:style>
  <w:style w:type="paragraph" w:customStyle="1" w:styleId="Verzeichnis">
    <w:name w:val="Verzeichnis"/>
    <w:basedOn w:val="Standard"/>
    <w:pPr>
      <w:suppressLineNumbers/>
    </w:pPr>
    <w:rPr>
      <w:rFonts w:cs="Lucidasans"/>
    </w:rPr>
  </w:style>
  <w:style w:type="paragraph" w:styleId="Indexberschrift">
    <w:name w:val="index heading"/>
    <w:basedOn w:val="Standard"/>
    <w:next w:val="Index1"/>
    <w:semiHidden/>
  </w:style>
  <w:style w:type="paragraph" w:styleId="Index1">
    <w:name w:val="index 1"/>
    <w:basedOn w:val="Standard"/>
    <w:next w:val="Standard"/>
    <w:semiHidden/>
    <w:pPr>
      <w:tabs>
        <w:tab w:val="right" w:leader="dot" w:pos="9345"/>
      </w:tabs>
      <w:spacing w:before="20"/>
      <w:ind w:left="221" w:hanging="221"/>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Verzeichnis1">
    <w:name w:val="toc 1"/>
    <w:basedOn w:val="Standard"/>
    <w:next w:val="Standard"/>
    <w:semiHidden/>
    <w:pPr>
      <w:tabs>
        <w:tab w:val="left" w:pos="426"/>
        <w:tab w:val="right" w:leader="dot" w:pos="9214"/>
      </w:tabs>
      <w:spacing w:before="120" w:after="60"/>
      <w:ind w:left="426" w:hanging="426"/>
    </w:pPr>
    <w:rPr>
      <w:b/>
    </w:rPr>
  </w:style>
  <w:style w:type="paragraph" w:styleId="Verzeichnis2">
    <w:name w:val="toc 2"/>
    <w:basedOn w:val="Standard"/>
    <w:next w:val="Standard"/>
    <w:semiHidden/>
    <w:pPr>
      <w:tabs>
        <w:tab w:val="left" w:pos="851"/>
        <w:tab w:val="right" w:leader="dot" w:pos="9214"/>
      </w:tabs>
      <w:spacing w:before="60" w:after="60"/>
      <w:ind w:left="851" w:hanging="425"/>
    </w:pPr>
    <w:rPr>
      <w:sz w:val="20"/>
    </w:rPr>
  </w:style>
  <w:style w:type="paragraph" w:styleId="Verzeichnis3">
    <w:name w:val="toc 3"/>
    <w:basedOn w:val="Standard"/>
    <w:next w:val="Standard"/>
    <w:semiHidden/>
    <w:pPr>
      <w:tabs>
        <w:tab w:val="left" w:pos="1100"/>
        <w:tab w:val="left" w:pos="1200"/>
        <w:tab w:val="left" w:pos="1560"/>
        <w:tab w:val="right" w:leader="dot" w:pos="9214"/>
      </w:tabs>
      <w:ind w:left="851"/>
    </w:pPr>
    <w:rPr>
      <w:sz w:val="18"/>
    </w:rPr>
  </w:style>
  <w:style w:type="paragraph" w:styleId="Verzeichnis4">
    <w:name w:val="toc 4"/>
    <w:basedOn w:val="Standard"/>
    <w:next w:val="Standard"/>
    <w:semiHidden/>
    <w:pPr>
      <w:ind w:left="660"/>
    </w:pPr>
  </w:style>
  <w:style w:type="paragraph" w:styleId="Verzeichnis5">
    <w:name w:val="toc 5"/>
    <w:basedOn w:val="Standard"/>
    <w:next w:val="Standard"/>
    <w:semiHidden/>
    <w:pPr>
      <w:ind w:left="880"/>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TiteldesDokuments">
    <w:name w:val="Titel des Dokuments"/>
    <w:basedOn w:val="Standard"/>
    <w:next w:val="Standard"/>
    <w:pPr>
      <w:spacing w:before="6000"/>
    </w:pPr>
    <w:rPr>
      <w:b/>
      <w:sz w:val="72"/>
    </w:rPr>
  </w:style>
  <w:style w:type="paragraph" w:customStyle="1" w:styleId="WW-Aufzhlungszeichen">
    <w:name w:val="WW-Aufzählungszeichen"/>
    <w:basedOn w:val="Standard"/>
    <w:pPr>
      <w:tabs>
        <w:tab w:val="left" w:pos="5310"/>
      </w:tabs>
    </w:pPr>
  </w:style>
  <w:style w:type="paragraph" w:customStyle="1" w:styleId="WW-Tabelle">
    <w:name w:val="WW-Tabelle"/>
    <w:basedOn w:val="Standard"/>
    <w:pPr>
      <w:keepLines/>
      <w:spacing w:before="60" w:after="60"/>
    </w:pPr>
    <w:rPr>
      <w:sz w:val="20"/>
    </w:rPr>
  </w:style>
  <w:style w:type="paragraph" w:customStyle="1" w:styleId="UntertitelDokument">
    <w:name w:val="Untertitel Dokument"/>
    <w:basedOn w:val="Standard"/>
    <w:next w:val="Standard"/>
    <w:rPr>
      <w:b/>
      <w:sz w:val="48"/>
    </w:rPr>
  </w:style>
  <w:style w:type="paragraph" w:customStyle="1" w:styleId="WW-Beschriftung">
    <w:name w:val="WW-Beschriftung"/>
    <w:basedOn w:val="Standard"/>
    <w:next w:val="Standard"/>
    <w:pPr>
      <w:spacing w:before="120" w:after="240"/>
    </w:pPr>
    <w:rPr>
      <w:sz w:val="20"/>
    </w:rPr>
  </w:style>
  <w:style w:type="paragraph" w:customStyle="1" w:styleId="TabelleSpaltentitel">
    <w:name w:val="Tabelle Spaltentitel"/>
    <w:basedOn w:val="WW-Tabelle"/>
    <w:pPr>
      <w:spacing w:before="80" w:after="80"/>
    </w:pPr>
    <w:rPr>
      <w:b/>
      <w:bCs/>
    </w:rPr>
  </w:style>
  <w:style w:type="paragraph" w:customStyle="1" w:styleId="WW-Aufzhlung1">
    <w:name w:val="WW-Aufzählung 1"/>
    <w:basedOn w:val="Standard"/>
    <w:pPr>
      <w:tabs>
        <w:tab w:val="left" w:pos="1"/>
      </w:tabs>
      <w:spacing w:before="120"/>
    </w:pPr>
    <w:rPr>
      <w:lang w:val="de-CH"/>
    </w:rPr>
  </w:style>
  <w:style w:type="paragraph" w:customStyle="1" w:styleId="WW-Textkrper2">
    <w:name w:val="WW-Textkörper 2"/>
    <w:basedOn w:val="Standard"/>
    <w:rPr>
      <w:sz w:val="20"/>
    </w:rPr>
  </w:style>
  <w:style w:type="paragraph" w:customStyle="1" w:styleId="WW-Abbildungsverzeichnis">
    <w:name w:val="WW-Abbildungsverzeichnis"/>
    <w:basedOn w:val="Standard"/>
    <w:next w:val="Standard"/>
    <w:pPr>
      <w:ind w:left="440" w:hanging="440"/>
    </w:pPr>
  </w:style>
  <w:style w:type="paragraph" w:customStyle="1" w:styleId="WW-Index4">
    <w:name w:val="WW-Index 4"/>
    <w:basedOn w:val="Standard"/>
    <w:next w:val="Standard"/>
    <w:pPr>
      <w:ind w:left="880" w:hanging="220"/>
    </w:pPr>
  </w:style>
  <w:style w:type="paragraph" w:customStyle="1" w:styleId="WW-Index5">
    <w:name w:val="WW-Index 5"/>
    <w:basedOn w:val="Standard"/>
    <w:next w:val="Standard"/>
    <w:pPr>
      <w:ind w:left="1100" w:hanging="220"/>
    </w:pPr>
  </w:style>
  <w:style w:type="paragraph" w:customStyle="1" w:styleId="WW-Index6">
    <w:name w:val="WW-Index 6"/>
    <w:basedOn w:val="Standard"/>
    <w:next w:val="Standard"/>
    <w:pPr>
      <w:ind w:left="1320" w:hanging="220"/>
    </w:pPr>
  </w:style>
  <w:style w:type="paragraph" w:customStyle="1" w:styleId="WW-Index7">
    <w:name w:val="WW-Index 7"/>
    <w:basedOn w:val="Standard"/>
    <w:next w:val="Standard"/>
    <w:pPr>
      <w:ind w:left="1540" w:hanging="220"/>
    </w:pPr>
  </w:style>
  <w:style w:type="paragraph" w:customStyle="1" w:styleId="WW-Index8">
    <w:name w:val="WW-Index 8"/>
    <w:basedOn w:val="Standard"/>
    <w:next w:val="Standard"/>
    <w:pPr>
      <w:ind w:left="1760" w:hanging="220"/>
    </w:pPr>
  </w:style>
  <w:style w:type="paragraph" w:customStyle="1" w:styleId="WW-Index9">
    <w:name w:val="WW-Index 9"/>
    <w:basedOn w:val="Standard"/>
    <w:next w:val="Standard"/>
    <w:pPr>
      <w:ind w:left="1980" w:hanging="220"/>
    </w:pPr>
  </w:style>
  <w:style w:type="paragraph" w:customStyle="1" w:styleId="WW-Aufzhlung2">
    <w:name w:val="WW-Aufzählung 2"/>
    <w:basedOn w:val="Standard"/>
    <w:pPr>
      <w:tabs>
        <w:tab w:val="left" w:pos="426"/>
      </w:tabs>
      <w:spacing w:before="60"/>
      <w:ind w:left="425"/>
    </w:pPr>
  </w:style>
  <w:style w:type="paragraph" w:customStyle="1" w:styleId="Briefkopfadresse">
    <w:name w:val="Briefkopfadresse"/>
    <w:basedOn w:val="Standard"/>
    <w:next w:val="Standard"/>
    <w:rPr>
      <w:rFonts w:ascii="Times New Roman" w:hAnsi="Times New Roman"/>
      <w:sz w:val="20"/>
    </w:rPr>
  </w:style>
  <w:style w:type="paragraph" w:customStyle="1" w:styleId="Nummerierung">
    <w:name w:val="Nummerierung"/>
    <w:basedOn w:val="Standard"/>
    <w:pPr>
      <w:tabs>
        <w:tab w:val="left" w:pos="397"/>
      </w:tabs>
    </w:pPr>
  </w:style>
  <w:style w:type="paragraph" w:customStyle="1" w:styleId="NummerierungmitAbstand">
    <w:name w:val="Nummerierung mit Abstand"/>
    <w:basedOn w:val="Standard"/>
    <w:pPr>
      <w:tabs>
        <w:tab w:val="left" w:pos="-323"/>
      </w:tabs>
    </w:pPr>
  </w:style>
  <w:style w:type="paragraph" w:styleId="Sprechblasentext">
    <w:name w:val="Balloon Text"/>
    <w:basedOn w:val="Standard"/>
    <w:rPr>
      <w:rFonts w:ascii="Tahoma" w:hAnsi="Tahoma" w:cs="Tahoma"/>
      <w:sz w:val="16"/>
      <w:szCs w:val="16"/>
    </w:rPr>
  </w:style>
  <w:style w:type="paragraph" w:customStyle="1" w:styleId="Aufzhlungszeichen2">
    <w:name w:val="Aufzählungszeichen2"/>
    <w:basedOn w:val="WW-Aufzhlungszeichen"/>
    <w:next w:val="WW-Aufzhlungszeichen"/>
    <w:pPr>
      <w:tabs>
        <w:tab w:val="left" w:pos="-4"/>
        <w:tab w:val="left" w:pos="3823"/>
      </w:tabs>
      <w:spacing w:after="180"/>
      <w:ind w:right="-567"/>
    </w:pPr>
    <w:rPr>
      <w:b/>
      <w:smallCaps/>
      <w:lang w:val="de-CH" w:eastAsia="ar-SA" w:bidi="ar-SA"/>
    </w:rPr>
  </w:style>
  <w:style w:type="paragraph" w:customStyle="1" w:styleId="Aufgabe">
    <w:name w:val="Aufgabe"/>
    <w:basedOn w:val="berschrift4"/>
    <w:pPr>
      <w:spacing w:before="480" w:after="360"/>
    </w:pPr>
    <w:rPr>
      <w:sz w:val="28"/>
      <w:lang w:val="de-CH" w:eastAsia="ar-SA" w:bidi="ar-SA"/>
    </w:rPr>
  </w:style>
  <w:style w:type="paragraph" w:customStyle="1" w:styleId="Vorgehen">
    <w:name w:val="Vorgehen"/>
    <w:basedOn w:val="berschrift4"/>
    <w:pPr>
      <w:spacing w:after="180"/>
    </w:pPr>
    <w:rPr>
      <w:sz w:val="24"/>
      <w:lang w:val="de-CH" w:eastAsia="ar-SA" w:bidi="ar-SA"/>
    </w:rPr>
  </w:style>
  <w:style w:type="paragraph" w:customStyle="1" w:styleId="StandardAbstand">
    <w:name w:val="StandardAbstand"/>
    <w:basedOn w:val="Standard"/>
    <w:pPr>
      <w:spacing w:after="120"/>
    </w:pPr>
  </w:style>
  <w:style w:type="paragraph" w:customStyle="1" w:styleId="Code">
    <w:name w:val="Code"/>
    <w:basedOn w:val="Standard"/>
    <w:rPr>
      <w:rFonts w:ascii="Courier" w:hAnsi="Courier"/>
      <w:sz w:val="21"/>
    </w:rPr>
  </w:style>
  <w:style w:type="paragraph" w:styleId="Textkrper2">
    <w:name w:val="Body Text 2"/>
    <w:basedOn w:val="Standard"/>
    <w:semiHidden/>
    <w:pPr>
      <w:jc w:val="both"/>
    </w:pPr>
  </w:style>
  <w:style w:type="character" w:customStyle="1" w:styleId="KopfzeileZchn">
    <w:name w:val="Kopfzeile Zchn"/>
    <w:link w:val="Kopfzeile"/>
    <w:rsid w:val="00AF4095"/>
    <w:rPr>
      <w:rFonts w:ascii="Arial" w:hAnsi="Arial"/>
      <w:sz w:val="22"/>
      <w:lang w:val="de-DE" w:eastAsia="he-IL" w:bidi="he-IL"/>
    </w:rPr>
  </w:style>
  <w:style w:type="character" w:customStyle="1" w:styleId="Formularstandart">
    <w:name w:val="Formular standart"/>
    <w:rsid w:val="00AF4095"/>
    <w:rPr>
      <w:rFonts w:ascii="Arial" w:hAnsi="Arial"/>
      <w:sz w:val="16"/>
    </w:rPr>
  </w:style>
  <w:style w:type="character" w:customStyle="1" w:styleId="FuzeileZchn">
    <w:name w:val="Fußzeile Zchn"/>
    <w:link w:val="Fuzeile"/>
    <w:rsid w:val="00AF4095"/>
    <w:rPr>
      <w:rFonts w:ascii="Arial" w:hAnsi="Arial" w:cs="Arial"/>
      <w:sz w:val="16"/>
      <w:lang w:val="de-DE" w:eastAsia="he-IL" w:bidi="he-IL"/>
    </w:rPr>
  </w:style>
  <w:style w:type="character" w:customStyle="1" w:styleId="berschrift1Zchn">
    <w:name w:val="Überschrift 1 Zchn"/>
    <w:basedOn w:val="Absatz-Standardschriftart"/>
    <w:link w:val="berschrift1"/>
    <w:rsid w:val="000526D0"/>
    <w:rPr>
      <w:rFonts w:ascii="Arial" w:hAnsi="Arial"/>
      <w:b/>
      <w:color w:val="00B050"/>
      <w:sz w:val="28"/>
      <w:lang w:val="de-DE" w:eastAsia="he-IL" w:bidi="he-IL"/>
    </w:rPr>
  </w:style>
  <w:style w:type="character" w:customStyle="1" w:styleId="berschrift3Char">
    <w:name w:val="Überschrift 3 Char"/>
    <w:basedOn w:val="Absatz-Standardschriftart"/>
    <w:rsid w:val="00A50F39"/>
    <w:rPr>
      <w:rFonts w:ascii="Arial" w:hAnsi="Arial"/>
      <w:b/>
      <w:sz w:val="24"/>
      <w:lang w:val="de-DE" w:eastAsia="he-IL" w:bidi="he-IL"/>
    </w:rPr>
  </w:style>
  <w:style w:type="paragraph" w:customStyle="1" w:styleId="Zieltext">
    <w:name w:val="Zieltext"/>
    <w:basedOn w:val="Standard"/>
    <w:rsid w:val="005A5214"/>
    <w:pPr>
      <w:pBdr>
        <w:bottom w:val="single" w:sz="4" w:space="1" w:color="auto"/>
      </w:pBdr>
      <w:suppressAutoHyphens w:val="0"/>
    </w:pPr>
    <w:rPr>
      <w:sz w:val="18"/>
      <w:szCs w:val="24"/>
      <w:lang w:val="de-CH" w:eastAsia="de-CH" w:bidi="ar-SA"/>
    </w:rPr>
  </w:style>
  <w:style w:type="paragraph" w:styleId="Listenabsatz">
    <w:name w:val="List Paragraph"/>
    <w:basedOn w:val="Standard"/>
    <w:uiPriority w:val="34"/>
    <w:qFormat/>
    <w:rsid w:val="00EC0FB4"/>
    <w:pPr>
      <w:ind w:left="720"/>
      <w:contextualSpacing/>
    </w:pPr>
  </w:style>
  <w:style w:type="table" w:styleId="Tabellenraster">
    <w:name w:val="Table Grid"/>
    <w:basedOn w:val="NormaleTabelle"/>
    <w:uiPriority w:val="59"/>
    <w:rsid w:val="00BF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5827">
      <w:bodyDiv w:val="1"/>
      <w:marLeft w:val="0"/>
      <w:marRight w:val="0"/>
      <w:marTop w:val="0"/>
      <w:marBottom w:val="0"/>
      <w:divBdr>
        <w:top w:val="none" w:sz="0" w:space="0" w:color="auto"/>
        <w:left w:val="none" w:sz="0" w:space="0" w:color="auto"/>
        <w:bottom w:val="none" w:sz="0" w:space="0" w:color="auto"/>
        <w:right w:val="none" w:sz="0" w:space="0" w:color="auto"/>
      </w:divBdr>
    </w:div>
    <w:div w:id="278150079">
      <w:bodyDiv w:val="1"/>
      <w:marLeft w:val="0"/>
      <w:marRight w:val="0"/>
      <w:marTop w:val="0"/>
      <w:marBottom w:val="0"/>
      <w:divBdr>
        <w:top w:val="none" w:sz="0" w:space="0" w:color="auto"/>
        <w:left w:val="none" w:sz="0" w:space="0" w:color="auto"/>
        <w:bottom w:val="none" w:sz="0" w:space="0" w:color="auto"/>
        <w:right w:val="none" w:sz="0" w:space="0" w:color="auto"/>
      </w:divBdr>
    </w:div>
    <w:div w:id="296645698">
      <w:bodyDiv w:val="1"/>
      <w:marLeft w:val="0"/>
      <w:marRight w:val="0"/>
      <w:marTop w:val="0"/>
      <w:marBottom w:val="0"/>
      <w:divBdr>
        <w:top w:val="none" w:sz="0" w:space="0" w:color="auto"/>
        <w:left w:val="none" w:sz="0" w:space="0" w:color="auto"/>
        <w:bottom w:val="none" w:sz="0" w:space="0" w:color="auto"/>
        <w:right w:val="none" w:sz="0" w:space="0" w:color="auto"/>
      </w:divBdr>
    </w:div>
    <w:div w:id="385833865">
      <w:bodyDiv w:val="1"/>
      <w:marLeft w:val="0"/>
      <w:marRight w:val="0"/>
      <w:marTop w:val="0"/>
      <w:marBottom w:val="0"/>
      <w:divBdr>
        <w:top w:val="none" w:sz="0" w:space="0" w:color="auto"/>
        <w:left w:val="none" w:sz="0" w:space="0" w:color="auto"/>
        <w:bottom w:val="none" w:sz="0" w:space="0" w:color="auto"/>
        <w:right w:val="none" w:sz="0" w:space="0" w:color="auto"/>
      </w:divBdr>
    </w:div>
    <w:div w:id="526257736">
      <w:bodyDiv w:val="1"/>
      <w:marLeft w:val="0"/>
      <w:marRight w:val="0"/>
      <w:marTop w:val="0"/>
      <w:marBottom w:val="0"/>
      <w:divBdr>
        <w:top w:val="none" w:sz="0" w:space="0" w:color="auto"/>
        <w:left w:val="none" w:sz="0" w:space="0" w:color="auto"/>
        <w:bottom w:val="none" w:sz="0" w:space="0" w:color="auto"/>
        <w:right w:val="none" w:sz="0" w:space="0" w:color="auto"/>
      </w:divBdr>
    </w:div>
    <w:div w:id="662507723">
      <w:bodyDiv w:val="1"/>
      <w:marLeft w:val="0"/>
      <w:marRight w:val="0"/>
      <w:marTop w:val="0"/>
      <w:marBottom w:val="0"/>
      <w:divBdr>
        <w:top w:val="none" w:sz="0" w:space="0" w:color="auto"/>
        <w:left w:val="none" w:sz="0" w:space="0" w:color="auto"/>
        <w:bottom w:val="none" w:sz="0" w:space="0" w:color="auto"/>
        <w:right w:val="none" w:sz="0" w:space="0" w:color="auto"/>
      </w:divBdr>
    </w:div>
    <w:div w:id="921374197">
      <w:bodyDiv w:val="1"/>
      <w:marLeft w:val="0"/>
      <w:marRight w:val="0"/>
      <w:marTop w:val="0"/>
      <w:marBottom w:val="0"/>
      <w:divBdr>
        <w:top w:val="none" w:sz="0" w:space="0" w:color="auto"/>
        <w:left w:val="none" w:sz="0" w:space="0" w:color="auto"/>
        <w:bottom w:val="none" w:sz="0" w:space="0" w:color="auto"/>
        <w:right w:val="none" w:sz="0" w:space="0" w:color="auto"/>
      </w:divBdr>
    </w:div>
    <w:div w:id="1044602615">
      <w:bodyDiv w:val="1"/>
      <w:marLeft w:val="0"/>
      <w:marRight w:val="0"/>
      <w:marTop w:val="0"/>
      <w:marBottom w:val="0"/>
      <w:divBdr>
        <w:top w:val="none" w:sz="0" w:space="0" w:color="auto"/>
        <w:left w:val="none" w:sz="0" w:space="0" w:color="auto"/>
        <w:bottom w:val="none" w:sz="0" w:space="0" w:color="auto"/>
        <w:right w:val="none" w:sz="0" w:space="0" w:color="auto"/>
      </w:divBdr>
    </w:div>
    <w:div w:id="1100099702">
      <w:bodyDiv w:val="1"/>
      <w:marLeft w:val="0"/>
      <w:marRight w:val="0"/>
      <w:marTop w:val="0"/>
      <w:marBottom w:val="0"/>
      <w:divBdr>
        <w:top w:val="none" w:sz="0" w:space="0" w:color="auto"/>
        <w:left w:val="none" w:sz="0" w:space="0" w:color="auto"/>
        <w:bottom w:val="none" w:sz="0" w:space="0" w:color="auto"/>
        <w:right w:val="none" w:sz="0" w:space="0" w:color="auto"/>
      </w:divBdr>
    </w:div>
    <w:div w:id="1254515473">
      <w:bodyDiv w:val="1"/>
      <w:marLeft w:val="0"/>
      <w:marRight w:val="0"/>
      <w:marTop w:val="0"/>
      <w:marBottom w:val="0"/>
      <w:divBdr>
        <w:top w:val="none" w:sz="0" w:space="0" w:color="auto"/>
        <w:left w:val="none" w:sz="0" w:space="0" w:color="auto"/>
        <w:bottom w:val="none" w:sz="0" w:space="0" w:color="auto"/>
        <w:right w:val="none" w:sz="0" w:space="0" w:color="auto"/>
      </w:divBdr>
    </w:div>
    <w:div w:id="1314026393">
      <w:bodyDiv w:val="1"/>
      <w:marLeft w:val="0"/>
      <w:marRight w:val="0"/>
      <w:marTop w:val="0"/>
      <w:marBottom w:val="0"/>
      <w:divBdr>
        <w:top w:val="none" w:sz="0" w:space="0" w:color="auto"/>
        <w:left w:val="none" w:sz="0" w:space="0" w:color="auto"/>
        <w:bottom w:val="none" w:sz="0" w:space="0" w:color="auto"/>
        <w:right w:val="none" w:sz="0" w:space="0" w:color="auto"/>
      </w:divBdr>
    </w:div>
    <w:div w:id="1326325792">
      <w:bodyDiv w:val="1"/>
      <w:marLeft w:val="0"/>
      <w:marRight w:val="0"/>
      <w:marTop w:val="0"/>
      <w:marBottom w:val="0"/>
      <w:divBdr>
        <w:top w:val="none" w:sz="0" w:space="0" w:color="auto"/>
        <w:left w:val="none" w:sz="0" w:space="0" w:color="auto"/>
        <w:bottom w:val="none" w:sz="0" w:space="0" w:color="auto"/>
        <w:right w:val="none" w:sz="0" w:space="0" w:color="auto"/>
      </w:divBdr>
    </w:div>
    <w:div w:id="1369797385">
      <w:bodyDiv w:val="1"/>
      <w:marLeft w:val="0"/>
      <w:marRight w:val="0"/>
      <w:marTop w:val="0"/>
      <w:marBottom w:val="0"/>
      <w:divBdr>
        <w:top w:val="none" w:sz="0" w:space="0" w:color="auto"/>
        <w:left w:val="none" w:sz="0" w:space="0" w:color="auto"/>
        <w:bottom w:val="none" w:sz="0" w:space="0" w:color="auto"/>
        <w:right w:val="none" w:sz="0" w:space="0" w:color="auto"/>
      </w:divBdr>
    </w:div>
    <w:div w:id="1678381110">
      <w:bodyDiv w:val="1"/>
      <w:marLeft w:val="0"/>
      <w:marRight w:val="0"/>
      <w:marTop w:val="0"/>
      <w:marBottom w:val="0"/>
      <w:divBdr>
        <w:top w:val="none" w:sz="0" w:space="0" w:color="auto"/>
        <w:left w:val="none" w:sz="0" w:space="0" w:color="auto"/>
        <w:bottom w:val="none" w:sz="0" w:space="0" w:color="auto"/>
        <w:right w:val="none" w:sz="0" w:space="0" w:color="auto"/>
      </w:divBdr>
    </w:div>
    <w:div w:id="1693729020">
      <w:bodyDiv w:val="1"/>
      <w:marLeft w:val="0"/>
      <w:marRight w:val="0"/>
      <w:marTop w:val="0"/>
      <w:marBottom w:val="0"/>
      <w:divBdr>
        <w:top w:val="none" w:sz="0" w:space="0" w:color="auto"/>
        <w:left w:val="none" w:sz="0" w:space="0" w:color="auto"/>
        <w:bottom w:val="none" w:sz="0" w:space="0" w:color="auto"/>
        <w:right w:val="none" w:sz="0" w:space="0" w:color="auto"/>
      </w:divBdr>
    </w:div>
    <w:div w:id="1796171405">
      <w:bodyDiv w:val="1"/>
      <w:marLeft w:val="0"/>
      <w:marRight w:val="0"/>
      <w:marTop w:val="0"/>
      <w:marBottom w:val="0"/>
      <w:divBdr>
        <w:top w:val="none" w:sz="0" w:space="0" w:color="auto"/>
        <w:left w:val="none" w:sz="0" w:space="0" w:color="auto"/>
        <w:bottom w:val="none" w:sz="0" w:space="0" w:color="auto"/>
        <w:right w:val="none" w:sz="0" w:space="0" w:color="auto"/>
      </w:divBdr>
    </w:div>
    <w:div w:id="2016106890">
      <w:bodyDiv w:val="1"/>
      <w:marLeft w:val="0"/>
      <w:marRight w:val="0"/>
      <w:marTop w:val="0"/>
      <w:marBottom w:val="0"/>
      <w:divBdr>
        <w:top w:val="none" w:sz="0" w:space="0" w:color="auto"/>
        <w:left w:val="none" w:sz="0" w:space="0" w:color="auto"/>
        <w:bottom w:val="none" w:sz="0" w:space="0" w:color="auto"/>
        <w:right w:val="none" w:sz="0" w:space="0" w:color="auto"/>
      </w:divBdr>
    </w:div>
    <w:div w:id="2021196207">
      <w:bodyDiv w:val="1"/>
      <w:marLeft w:val="0"/>
      <w:marRight w:val="0"/>
      <w:marTop w:val="0"/>
      <w:marBottom w:val="0"/>
      <w:divBdr>
        <w:top w:val="none" w:sz="0" w:space="0" w:color="auto"/>
        <w:left w:val="none" w:sz="0" w:space="0" w:color="auto"/>
        <w:bottom w:val="none" w:sz="0" w:space="0" w:color="auto"/>
        <w:right w:val="none" w:sz="0" w:space="0" w:color="auto"/>
      </w:divBdr>
    </w:div>
    <w:div w:id="2087068407">
      <w:bodyDiv w:val="1"/>
      <w:marLeft w:val="0"/>
      <w:marRight w:val="0"/>
      <w:marTop w:val="0"/>
      <w:marBottom w:val="0"/>
      <w:divBdr>
        <w:top w:val="none" w:sz="0" w:space="0" w:color="auto"/>
        <w:left w:val="none" w:sz="0" w:space="0" w:color="auto"/>
        <w:bottom w:val="none" w:sz="0" w:space="0" w:color="auto"/>
        <w:right w:val="none" w:sz="0" w:space="0" w:color="auto"/>
      </w:divBdr>
    </w:div>
    <w:div w:id="2110856200">
      <w:bodyDiv w:val="1"/>
      <w:marLeft w:val="0"/>
      <w:marRight w:val="0"/>
      <w:marTop w:val="0"/>
      <w:marBottom w:val="0"/>
      <w:divBdr>
        <w:top w:val="none" w:sz="0" w:space="0" w:color="auto"/>
        <w:left w:val="none" w:sz="0" w:space="0" w:color="auto"/>
        <w:bottom w:val="none" w:sz="0" w:space="0" w:color="auto"/>
        <w:right w:val="none" w:sz="0" w:space="0" w:color="auto"/>
      </w:divBdr>
    </w:div>
    <w:div w:id="21167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06D5-7BC3-4FF3-A270-400C3018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1</vt:lpstr>
    </vt:vector>
  </TitlesOfParts>
  <Company>WISS</Company>
  <LinksUpToDate>false</LinksUpToDate>
  <CharactersWithSpaces>1468</CharactersWithSpaces>
  <SharedDoc>false</SharedDoc>
  <HLinks>
    <vt:vector size="6" baseType="variant">
      <vt:variant>
        <vt:i4>8061031</vt:i4>
      </vt:variant>
      <vt:variant>
        <vt:i4>-1</vt:i4>
      </vt:variant>
      <vt:variant>
        <vt:i4>1026</vt:i4>
      </vt:variant>
      <vt:variant>
        <vt:i4>1</vt:i4>
      </vt:variant>
      <vt:variant>
        <vt:lpwstr>europa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BIE</dc:creator>
  <cp:lastModifiedBy>Oliver Macher</cp:lastModifiedBy>
  <cp:revision>210</cp:revision>
  <cp:lastPrinted>2018-01-17T10:11:00Z</cp:lastPrinted>
  <dcterms:created xsi:type="dcterms:W3CDTF">2018-01-17T08:31:00Z</dcterms:created>
  <dcterms:modified xsi:type="dcterms:W3CDTF">2019-02-26T12:28:00Z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1131966813</vt:i4>
  </property>
  <property fmtid="{D5CDD505-2E9C-101B-9397-08002B2CF9AE}" pid="3" name="_EmailSubject">
    <vt:lpwstr>Template Drehbuch und Übungen</vt:lpwstr>
  </property>
  <property fmtid="{D5CDD505-2E9C-101B-9397-08002B2CF9AE}" pid="4" name="_AuthorEmail">
    <vt:lpwstr>cwaldispuehl@wiss.ch</vt:lpwstr>
  </property>
  <property fmtid="{D5CDD505-2E9C-101B-9397-08002B2CF9AE}" pid="5" name="_AuthorEmailDisplayName">
    <vt:lpwstr>Waldispühl Candidus</vt:lpwstr>
  </property>
  <property fmtid="{D5CDD505-2E9C-101B-9397-08002B2CF9AE}" pid="6" name="_ReviewingToolsShownOnce">
    <vt:lpwstr/>
  </property>
</Properties>
</file>